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3828"/>
        <w:gridCol w:w="3969"/>
        <w:gridCol w:w="2976"/>
        <w:gridCol w:w="2552"/>
        <w:gridCol w:w="2977"/>
      </w:tblGrid>
      <w:tr w:rsidR="002F470D" w:rsidTr="002F470D">
        <w:trPr>
          <w:trHeight w:val="1829"/>
        </w:trPr>
        <w:tc>
          <w:tcPr>
            <w:tcW w:w="3828" w:type="dxa"/>
          </w:tcPr>
          <w:p w:rsidR="00C8030B" w:rsidRPr="002F470D" w:rsidRDefault="00C8030B" w:rsidP="00C8030B">
            <w:pPr>
              <w:rPr>
                <w:rFonts w:cs="Times New Roman"/>
                <w:sz w:val="18"/>
              </w:rPr>
            </w:pPr>
            <w:r w:rsidRPr="002F470D">
              <w:rPr>
                <w:rFonts w:cs="Times New Roman"/>
                <w:sz w:val="18"/>
              </w:rPr>
              <w:t>Найдите наименьшее натуральное число, делящееся на 5, в записи которого использованы все</w:t>
            </w:r>
            <w:r w:rsidRPr="002F470D">
              <w:rPr>
                <w:rFonts w:cs="Times New Roman"/>
                <w:spacing w:val="-8"/>
                <w:sz w:val="18"/>
              </w:rPr>
              <w:t xml:space="preserve"> </w:t>
            </w:r>
            <w:r w:rsidRPr="002F470D">
              <w:rPr>
                <w:rFonts w:cs="Times New Roman"/>
                <w:sz w:val="18"/>
              </w:rPr>
              <w:t>цифры?</w:t>
            </w:r>
          </w:p>
        </w:tc>
        <w:tc>
          <w:tcPr>
            <w:tcW w:w="3969" w:type="dxa"/>
          </w:tcPr>
          <w:p w:rsidR="00C8030B" w:rsidRPr="002F470D" w:rsidRDefault="00C8030B" w:rsidP="00C8030B">
            <w:pPr>
              <w:pStyle w:val="a4"/>
              <w:tabs>
                <w:tab w:val="left" w:pos="749"/>
              </w:tabs>
              <w:spacing w:before="0"/>
              <w:ind w:left="0" w:right="0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>Замостите прямоугольник 5х8 двумя комплектами фигурок тетрамино. Фигурки можно поворачивать и переворачивать.</w:t>
            </w:r>
          </w:p>
          <w:p w:rsidR="00C8030B" w:rsidRPr="002F470D" w:rsidRDefault="00C8030B" w:rsidP="00C8030B">
            <w:pPr>
              <w:rPr>
                <w:rFonts w:cs="Times New Roman"/>
                <w:sz w:val="18"/>
              </w:rPr>
            </w:pPr>
            <w:r w:rsidRPr="002F470D">
              <w:rPr>
                <w:rFonts w:cs="Times New Roman"/>
                <w:noProof/>
                <w:sz w:val="18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0236CCEA" wp14:editId="0B5FDD57">
                  <wp:simplePos x="0" y="0"/>
                  <wp:positionH relativeFrom="page">
                    <wp:posOffset>415290</wp:posOffset>
                  </wp:positionH>
                  <wp:positionV relativeFrom="paragraph">
                    <wp:posOffset>7620</wp:posOffset>
                  </wp:positionV>
                  <wp:extent cx="1682216" cy="552586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216" cy="55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C8030B" w:rsidRPr="002F470D" w:rsidRDefault="00C8030B" w:rsidP="00C8030B">
            <w:pPr>
              <w:pStyle w:val="a4"/>
              <w:tabs>
                <w:tab w:val="left" w:pos="747"/>
              </w:tabs>
              <w:spacing w:before="0"/>
              <w:ind w:left="0" w:right="0" w:firstLine="0"/>
              <w:contextualSpacing/>
              <w:rPr>
                <w:rFonts w:ascii="Times New Roman" w:hAnsi="Times New Roman" w:cs="Times New Roman"/>
                <w:sz w:val="18"/>
                <w:lang w:val="ru-RU"/>
              </w:rPr>
            </w:pP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Дан квадрат со стороной 4. </w:t>
            </w:r>
            <w:r w:rsidRPr="002F470D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Необходимо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разрезать его на 3 прямоугольника так, чтобы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сумма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периметров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этих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прямоугольников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равнялась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25.</w:t>
            </w:r>
          </w:p>
        </w:tc>
        <w:tc>
          <w:tcPr>
            <w:tcW w:w="2552" w:type="dxa"/>
          </w:tcPr>
          <w:p w:rsidR="00C8030B" w:rsidRPr="002F470D" w:rsidRDefault="00C8030B" w:rsidP="00C8030B">
            <w:pPr>
              <w:pStyle w:val="a4"/>
              <w:tabs>
                <w:tab w:val="left" w:pos="707"/>
              </w:tabs>
              <w:spacing w:before="0"/>
              <w:ind w:left="0" w:right="0" w:firstLine="0"/>
              <w:contextualSpacing/>
              <w:rPr>
                <w:rFonts w:ascii="Times New Roman" w:hAnsi="Times New Roman" w:cs="Times New Roman"/>
                <w:sz w:val="18"/>
                <w:lang w:val="ru-RU"/>
              </w:rPr>
            </w:pP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 xml:space="preserve">В печатном </w:t>
            </w:r>
            <w:r w:rsidRPr="002F470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станке </w:t>
            </w: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 xml:space="preserve">сломалась цифра </w:t>
            </w:r>
            <w:r w:rsidRPr="002F470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«3», </w:t>
            </w: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 xml:space="preserve">поэтому в типографии решили нумеровать страницы, используя только числа без «3»: 1, 2, 4, </w:t>
            </w:r>
            <w:proofErr w:type="gramStart"/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>. . . ,</w:t>
            </w:r>
            <w:proofErr w:type="gramEnd"/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 xml:space="preserve"> 28, 29, 40, 41, 42 и </w:t>
            </w:r>
            <w:r w:rsidRPr="002F470D">
              <w:rPr>
                <w:rFonts w:ascii="Times New Roman" w:hAnsi="Times New Roman" w:cs="Times New Roman"/>
                <w:spacing w:val="-5"/>
                <w:sz w:val="18"/>
                <w:lang w:val="ru-RU"/>
              </w:rPr>
              <w:t xml:space="preserve">т.д. </w:t>
            </w: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 xml:space="preserve">Какой номер </w:t>
            </w:r>
            <w:r w:rsidRPr="002F470D">
              <w:rPr>
                <w:rFonts w:ascii="Times New Roman" w:hAnsi="Times New Roman" w:cs="Times New Roman"/>
                <w:spacing w:val="-3"/>
                <w:sz w:val="18"/>
                <w:lang w:val="ru-RU"/>
              </w:rPr>
              <w:t xml:space="preserve">будет </w:t>
            </w: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>иметь 2013-я (в обычной нумерации)</w:t>
            </w:r>
            <w:r w:rsidRPr="002F470D">
              <w:rPr>
                <w:rFonts w:ascii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sz w:val="18"/>
                <w:lang w:val="ru-RU"/>
              </w:rPr>
              <w:t>страница?</w:t>
            </w:r>
          </w:p>
        </w:tc>
        <w:tc>
          <w:tcPr>
            <w:tcW w:w="2977" w:type="dxa"/>
          </w:tcPr>
          <w:p w:rsidR="00C8030B" w:rsidRPr="002F470D" w:rsidRDefault="00C8030B" w:rsidP="00C8030B">
            <w:pPr>
              <w:pStyle w:val="a4"/>
              <w:tabs>
                <w:tab w:val="left" w:pos="705"/>
              </w:tabs>
              <w:spacing w:before="0"/>
              <w:ind w:left="0" w:right="0" w:firstLin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примере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сложение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двух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чисел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первое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слагаемое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меньше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суммы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2000,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</w:t>
            </w:r>
            <w:r w:rsidRPr="002F470D">
              <w:rPr>
                <w:rFonts w:ascii="Times New Roman" w:hAnsi="Times New Roman" w:cs="Times New Roman"/>
                <w:spacing w:val="-2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сумма больше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второго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слагаемого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13.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Восстановите</w:t>
            </w:r>
            <w:r w:rsidRPr="002F470D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2F470D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пример.</w:t>
            </w:r>
          </w:p>
        </w:tc>
      </w:tr>
      <w:tr w:rsidR="002F470D" w:rsidTr="002F470D">
        <w:trPr>
          <w:trHeight w:val="2507"/>
        </w:trPr>
        <w:tc>
          <w:tcPr>
            <w:tcW w:w="3828" w:type="dxa"/>
          </w:tcPr>
          <w:p w:rsidR="00C8030B" w:rsidRPr="002F470D" w:rsidRDefault="00C8030B" w:rsidP="00C8030B">
            <w:pPr>
              <w:tabs>
                <w:tab w:val="left" w:pos="722"/>
              </w:tabs>
              <w:rPr>
                <w:sz w:val="18"/>
              </w:rPr>
            </w:pPr>
            <w:r w:rsidRPr="002F470D"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7BB0C26" wp14:editId="5DCE11D1">
                      <wp:simplePos x="0" y="0"/>
                      <wp:positionH relativeFrom="page">
                        <wp:posOffset>5187950</wp:posOffset>
                      </wp:positionH>
                      <wp:positionV relativeFrom="paragraph">
                        <wp:posOffset>57150</wp:posOffset>
                      </wp:positionV>
                      <wp:extent cx="42545" cy="263525"/>
                      <wp:effectExtent l="0" t="0" r="0" b="317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30B" w:rsidRDefault="00C8030B" w:rsidP="00C8030B">
                                  <w:pPr>
                                    <w:spacing w:line="237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110"/>
                                      <w:sz w:val="24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B0C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08.5pt;margin-top:4.5pt;width:3.35pt;height: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nw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" filled="f" stroked="f">
                      <v:textbox inset="0,0,0,0">
                        <w:txbxContent>
                          <w:p w:rsidR="00C8030B" w:rsidRDefault="00C8030B" w:rsidP="00C8030B">
                            <w:pPr>
                              <w:spacing w:line="23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24"/>
                              </w:rPr>
                              <w:t>·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F470D">
              <w:rPr>
                <w:w w:val="105"/>
                <w:sz w:val="18"/>
              </w:rPr>
              <w:t xml:space="preserve">Какие цифры могут стоять на месте букв в примере </w:t>
            </w:r>
            <w:r w:rsidRPr="002F470D">
              <w:rPr>
                <w:i/>
                <w:w w:val="105"/>
                <w:sz w:val="18"/>
              </w:rPr>
              <w:t xml:space="preserve">AB * C </w:t>
            </w:r>
            <w:r w:rsidRPr="002F470D">
              <w:rPr>
                <w:rFonts w:ascii="Tahoma" w:hAnsi="Tahoma"/>
                <w:w w:val="105"/>
                <w:sz w:val="18"/>
              </w:rPr>
              <w:t xml:space="preserve">= </w:t>
            </w:r>
            <w:r w:rsidRPr="002F470D">
              <w:rPr>
                <w:i/>
                <w:spacing w:val="5"/>
                <w:w w:val="105"/>
                <w:sz w:val="18"/>
              </w:rPr>
              <w:t>DE</w:t>
            </w:r>
            <w:r w:rsidRPr="002F470D">
              <w:rPr>
                <w:spacing w:val="5"/>
                <w:w w:val="105"/>
                <w:sz w:val="18"/>
              </w:rPr>
              <w:t xml:space="preserve">, </w:t>
            </w:r>
            <w:r w:rsidR="002F470D">
              <w:rPr>
                <w:w w:val="105"/>
                <w:sz w:val="18"/>
              </w:rPr>
              <w:t>если различны</w:t>
            </w:r>
            <w:r w:rsidRPr="002F470D">
              <w:rPr>
                <w:w w:val="105"/>
                <w:sz w:val="18"/>
              </w:rPr>
              <w:t>ми буквами обозначены различные цифры и слева направо цифры записаны в порядке возрастания?</w:t>
            </w:r>
          </w:p>
        </w:tc>
        <w:tc>
          <w:tcPr>
            <w:tcW w:w="3969" w:type="dxa"/>
          </w:tcPr>
          <w:p w:rsidR="00C8030B" w:rsidRPr="002F470D" w:rsidRDefault="002F470D" w:rsidP="002F470D">
            <w:pPr>
              <w:tabs>
                <w:tab w:val="left" w:pos="722"/>
              </w:tabs>
              <w:jc w:val="both"/>
              <w:rPr>
                <w:w w:val="105"/>
                <w:sz w:val="18"/>
              </w:rPr>
            </w:pPr>
            <w:r w:rsidRPr="002F470D"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58E71F1" wp14:editId="04B5FD6D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318135</wp:posOffset>
                  </wp:positionV>
                  <wp:extent cx="1046480" cy="847725"/>
                  <wp:effectExtent l="0" t="0" r="1270" b="9525"/>
                  <wp:wrapThrough wrapText="bothSides">
                    <wp:wrapPolygon edited="0">
                      <wp:start x="0" y="0"/>
                      <wp:lineTo x="0" y="21357"/>
                      <wp:lineTo x="21233" y="21357"/>
                      <wp:lineTo x="21233" y="0"/>
                      <wp:lineTo x="0" y="0"/>
                    </wp:wrapPolygon>
                  </wp:wrapThrough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030B" w:rsidRPr="002F470D">
              <w:rPr>
                <w:w w:val="105"/>
                <w:sz w:val="18"/>
              </w:rPr>
              <w:t xml:space="preserve">Правильный треугольник со стороной 4 разбит на 16 маленьких правильных </w:t>
            </w:r>
            <w:proofErr w:type="spellStart"/>
            <w:r w:rsidR="00C8030B" w:rsidRPr="002F470D">
              <w:rPr>
                <w:w w:val="105"/>
                <w:sz w:val="18"/>
              </w:rPr>
              <w:t>треугольничков</w:t>
            </w:r>
            <w:proofErr w:type="spellEnd"/>
            <w:r w:rsidR="00C8030B" w:rsidRPr="002F470D">
              <w:rPr>
                <w:w w:val="105"/>
                <w:sz w:val="18"/>
              </w:rPr>
              <w:t xml:space="preserve"> со стороной 1, </w:t>
            </w:r>
            <w:r w:rsidR="00C8030B" w:rsidRPr="002F470D">
              <w:rPr>
                <w:spacing w:val="-3"/>
                <w:w w:val="105"/>
                <w:sz w:val="18"/>
              </w:rPr>
              <w:t xml:space="preserve">как </w:t>
            </w:r>
            <w:r w:rsidR="00C8030B" w:rsidRPr="002F470D">
              <w:rPr>
                <w:w w:val="105"/>
                <w:sz w:val="18"/>
              </w:rPr>
              <w:t xml:space="preserve">показано на рисунке. За </w:t>
            </w:r>
            <w:r w:rsidR="00C8030B" w:rsidRPr="002F470D">
              <w:rPr>
                <w:spacing w:val="-5"/>
                <w:w w:val="105"/>
                <w:sz w:val="18"/>
              </w:rPr>
              <w:t xml:space="preserve">ход </w:t>
            </w:r>
            <w:r w:rsidR="00C8030B" w:rsidRPr="002F470D">
              <w:rPr>
                <w:w w:val="105"/>
                <w:sz w:val="18"/>
              </w:rPr>
              <w:t>муха проползает одну сторону маленького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="00C8030B" w:rsidRPr="002F470D">
              <w:rPr>
                <w:w w:val="105"/>
                <w:sz w:val="18"/>
              </w:rPr>
              <w:t>треугольничка</w:t>
            </w:r>
            <w:proofErr w:type="spellEnd"/>
            <w:r w:rsidR="00C8030B" w:rsidRPr="002F470D">
              <w:rPr>
                <w:w w:val="105"/>
                <w:sz w:val="18"/>
              </w:rPr>
              <w:t>,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двигаясь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при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этом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вправо</w:t>
            </w:r>
            <w:r w:rsidR="00C8030B" w:rsidRPr="002F470D">
              <w:rPr>
                <w:spacing w:val="-8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или</w:t>
            </w:r>
            <w:r w:rsidRPr="002F470D">
              <w:rPr>
                <w:spacing w:val="-8"/>
                <w:w w:val="105"/>
                <w:sz w:val="18"/>
              </w:rPr>
              <w:t xml:space="preserve"> </w:t>
            </w:r>
            <w:proofErr w:type="gramStart"/>
            <w:r w:rsidR="00C8030B" w:rsidRPr="002F470D">
              <w:rPr>
                <w:w w:val="105"/>
                <w:sz w:val="18"/>
              </w:rPr>
              <w:t>вправо-вниз</w:t>
            </w:r>
            <w:proofErr w:type="gramEnd"/>
            <w:r w:rsidR="00C8030B" w:rsidRPr="002F470D">
              <w:rPr>
                <w:w w:val="105"/>
                <w:sz w:val="18"/>
              </w:rPr>
              <w:t xml:space="preserve"> или влево-вниз. Сколькими способами она </w:t>
            </w:r>
            <w:r w:rsidR="00C8030B" w:rsidRPr="002F470D">
              <w:rPr>
                <w:spacing w:val="-3"/>
                <w:w w:val="105"/>
                <w:sz w:val="18"/>
              </w:rPr>
              <w:t xml:space="preserve">может </w:t>
            </w:r>
            <w:r w:rsidR="00C8030B" w:rsidRPr="002F470D">
              <w:rPr>
                <w:w w:val="105"/>
                <w:sz w:val="18"/>
              </w:rPr>
              <w:t>добраться</w:t>
            </w:r>
            <w:r w:rsidR="00C8030B" w:rsidRPr="002F470D">
              <w:rPr>
                <w:spacing w:val="-32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от верхней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точки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треугольника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до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его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нижней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правой</w:t>
            </w:r>
            <w:r w:rsidR="00C8030B" w:rsidRPr="002F470D">
              <w:rPr>
                <w:spacing w:val="10"/>
                <w:w w:val="105"/>
                <w:sz w:val="18"/>
              </w:rPr>
              <w:t xml:space="preserve"> </w:t>
            </w:r>
            <w:r w:rsidR="00C8030B" w:rsidRPr="002F470D">
              <w:rPr>
                <w:w w:val="105"/>
                <w:sz w:val="18"/>
              </w:rPr>
              <w:t>точки?</w:t>
            </w:r>
          </w:p>
        </w:tc>
        <w:tc>
          <w:tcPr>
            <w:tcW w:w="2976" w:type="dxa"/>
          </w:tcPr>
          <w:p w:rsidR="00C8030B" w:rsidRPr="002F470D" w:rsidRDefault="00C8030B" w:rsidP="002F470D">
            <w:pPr>
              <w:tabs>
                <w:tab w:val="left" w:pos="720"/>
              </w:tabs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 xml:space="preserve">В чемпионате Страны </w:t>
            </w:r>
            <w:proofErr w:type="spellStart"/>
            <w:r w:rsidRPr="002F470D">
              <w:rPr>
                <w:w w:val="105"/>
                <w:sz w:val="18"/>
              </w:rPr>
              <w:t>Оз</w:t>
            </w:r>
            <w:proofErr w:type="spellEnd"/>
            <w:r w:rsidRPr="002F470D">
              <w:rPr>
                <w:w w:val="105"/>
                <w:sz w:val="18"/>
              </w:rPr>
              <w:t xml:space="preserve"> по футболу участвова</w:t>
            </w:r>
            <w:r w:rsidR="002F470D" w:rsidRPr="002F470D">
              <w:rPr>
                <w:w w:val="105"/>
                <w:sz w:val="18"/>
              </w:rPr>
              <w:t>ло 6 команд. Каждая команда сыг</w:t>
            </w:r>
            <w:r w:rsidRPr="002F470D">
              <w:rPr>
                <w:w w:val="105"/>
                <w:sz w:val="18"/>
              </w:rPr>
              <w:t>рала с каждой по одному разу (за победу давалось 3 очка, за ничью — 1, за проигрыш — 0).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Все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команды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набрали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разное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число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очков,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при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этом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первая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команда</w:t>
            </w:r>
            <w:r w:rsidRPr="002F470D">
              <w:rPr>
                <w:spacing w:val="-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опередила</w:t>
            </w:r>
            <w:r w:rsidRPr="002F470D">
              <w:rPr>
                <w:spacing w:val="-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 xml:space="preserve">вторую ровно на 2 очка, вторая — третью ровно на 2 очка, </w:t>
            </w:r>
            <w:proofErr w:type="gramStart"/>
            <w:r w:rsidRPr="002F470D">
              <w:rPr>
                <w:w w:val="105"/>
                <w:sz w:val="18"/>
              </w:rPr>
              <w:t>. . . ,</w:t>
            </w:r>
            <w:proofErr w:type="gramEnd"/>
            <w:r w:rsidRPr="002F470D">
              <w:rPr>
                <w:w w:val="105"/>
                <w:sz w:val="18"/>
              </w:rPr>
              <w:t xml:space="preserve"> пятая — шестую ровно на 2 очка. Приведите пример </w:t>
            </w:r>
            <w:r w:rsidRPr="002F470D">
              <w:rPr>
                <w:spacing w:val="-3"/>
                <w:w w:val="105"/>
                <w:sz w:val="18"/>
              </w:rPr>
              <w:t xml:space="preserve">такого </w:t>
            </w:r>
            <w:r w:rsidRPr="002F470D">
              <w:rPr>
                <w:w w:val="105"/>
                <w:sz w:val="18"/>
              </w:rPr>
              <w:t>турнира (то есть, нарисуйте</w:t>
            </w:r>
            <w:r w:rsidRPr="002F470D">
              <w:rPr>
                <w:spacing w:val="25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таблицу).</w:t>
            </w:r>
          </w:p>
        </w:tc>
        <w:tc>
          <w:tcPr>
            <w:tcW w:w="2552" w:type="dxa"/>
          </w:tcPr>
          <w:p w:rsidR="00C8030B" w:rsidRPr="002F470D" w:rsidRDefault="00C8030B" w:rsidP="00C8030B">
            <w:pPr>
              <w:tabs>
                <w:tab w:val="left" w:pos="712"/>
              </w:tabs>
              <w:jc w:val="both"/>
              <w:rPr>
                <w:sz w:val="18"/>
              </w:rPr>
            </w:pPr>
            <w:r w:rsidRPr="002F470D">
              <w:rPr>
                <w:sz w:val="18"/>
              </w:rPr>
              <w:t xml:space="preserve">Сумма квадратов трех последовательных нечетных чисел представляет собой </w:t>
            </w:r>
            <w:r w:rsidR="002F470D" w:rsidRPr="002F470D">
              <w:rPr>
                <w:sz w:val="18"/>
              </w:rPr>
              <w:t>четырехзначное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число,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все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цифры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которого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одинаковы.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Найдите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эти</w:t>
            </w:r>
            <w:r w:rsidRPr="002F470D">
              <w:rPr>
                <w:spacing w:val="27"/>
                <w:sz w:val="18"/>
              </w:rPr>
              <w:t xml:space="preserve"> </w:t>
            </w:r>
            <w:r w:rsidRPr="002F470D">
              <w:rPr>
                <w:sz w:val="18"/>
              </w:rPr>
              <w:t>числа.</w:t>
            </w:r>
          </w:p>
          <w:p w:rsidR="00C8030B" w:rsidRPr="002F470D" w:rsidRDefault="00C8030B" w:rsidP="00C8030B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C8030B" w:rsidRPr="002F470D" w:rsidRDefault="00C8030B" w:rsidP="00C8030B">
            <w:pPr>
              <w:tabs>
                <w:tab w:val="left" w:pos="754"/>
              </w:tabs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 xml:space="preserve">Юра </w:t>
            </w:r>
            <w:r w:rsidRPr="002F470D">
              <w:rPr>
                <w:spacing w:val="-3"/>
                <w:w w:val="105"/>
                <w:sz w:val="18"/>
              </w:rPr>
              <w:t xml:space="preserve">ткнул </w:t>
            </w:r>
            <w:r w:rsidRPr="002F470D">
              <w:rPr>
                <w:w w:val="105"/>
                <w:sz w:val="18"/>
              </w:rPr>
              <w:t>вилкой в лист бумаги так, что на нем осталось 4 дырки на</w:t>
            </w:r>
            <w:r w:rsidRPr="002F470D">
              <w:rPr>
                <w:spacing w:val="3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 xml:space="preserve">равных расстояниях. Затем Юра сложил лист пополам и </w:t>
            </w:r>
            <w:r w:rsidRPr="002F470D">
              <w:rPr>
                <w:spacing w:val="-3"/>
                <w:w w:val="105"/>
                <w:sz w:val="18"/>
              </w:rPr>
              <w:t xml:space="preserve">ткнул </w:t>
            </w:r>
            <w:r w:rsidRPr="002F470D">
              <w:rPr>
                <w:w w:val="105"/>
                <w:sz w:val="18"/>
              </w:rPr>
              <w:t xml:space="preserve">еще раз той </w:t>
            </w:r>
            <w:r w:rsidRPr="002F470D">
              <w:rPr>
                <w:spacing w:val="-4"/>
                <w:w w:val="105"/>
                <w:sz w:val="18"/>
              </w:rPr>
              <w:t xml:space="preserve">же </w:t>
            </w:r>
            <w:r w:rsidRPr="002F470D">
              <w:rPr>
                <w:w w:val="105"/>
                <w:sz w:val="18"/>
              </w:rPr>
              <w:t xml:space="preserve">вилкой. Затем Юра развернул </w:t>
            </w:r>
            <w:r w:rsidRPr="002F470D">
              <w:rPr>
                <w:spacing w:val="-4"/>
                <w:w w:val="105"/>
                <w:sz w:val="18"/>
              </w:rPr>
              <w:t xml:space="preserve">лист. </w:t>
            </w:r>
            <w:r w:rsidRPr="002F470D">
              <w:rPr>
                <w:w w:val="105"/>
                <w:sz w:val="18"/>
              </w:rPr>
              <w:t xml:space="preserve">Сколько дырок он </w:t>
            </w:r>
            <w:r w:rsidRPr="002F470D">
              <w:rPr>
                <w:spacing w:val="-3"/>
                <w:w w:val="105"/>
                <w:sz w:val="18"/>
              </w:rPr>
              <w:t xml:space="preserve">сможет там </w:t>
            </w:r>
            <w:r w:rsidRPr="002F470D">
              <w:rPr>
                <w:w w:val="105"/>
                <w:sz w:val="18"/>
              </w:rPr>
              <w:t>увидеть? Укажите все варианты. Известно, что Юра никогда не промахивается и все концы вилки попадают во внутреннюю область листа.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</w:tr>
      <w:tr w:rsidR="002F470D" w:rsidTr="002F470D">
        <w:trPr>
          <w:trHeight w:val="1981"/>
        </w:trPr>
        <w:tc>
          <w:tcPr>
            <w:tcW w:w="3828" w:type="dxa"/>
          </w:tcPr>
          <w:p w:rsidR="00C8030B" w:rsidRPr="002F470D" w:rsidRDefault="002F470D" w:rsidP="002F470D">
            <w:pPr>
              <w:tabs>
                <w:tab w:val="left" w:pos="757"/>
              </w:tabs>
              <w:spacing w:line="237" w:lineRule="auto"/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>Поезд Москва–Омск отправляется из Москвы каждый день в 23:50 московского времени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проводит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дороге</w:t>
            </w:r>
            <w:r w:rsidRPr="002F470D">
              <w:rPr>
                <w:spacing w:val="-1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ровно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65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часов.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Поезд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Омск–Москва</w:t>
            </w:r>
            <w:r w:rsidRPr="002F470D">
              <w:rPr>
                <w:spacing w:val="-1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отправляется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из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 xml:space="preserve">Омска каждый день в 12:50 московского времени и проводит в дороге 63 часа 28 </w:t>
            </w:r>
            <w:r w:rsidRPr="002F470D">
              <w:rPr>
                <w:spacing w:val="-4"/>
                <w:w w:val="105"/>
                <w:sz w:val="18"/>
              </w:rPr>
              <w:t xml:space="preserve">минут. </w:t>
            </w:r>
            <w:r w:rsidRPr="002F470D">
              <w:rPr>
                <w:w w:val="105"/>
                <w:sz w:val="18"/>
              </w:rPr>
              <w:t>Когда поезд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доезжает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конечной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станции,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то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он</w:t>
            </w:r>
            <w:r w:rsidRPr="002F470D">
              <w:rPr>
                <w:spacing w:val="-1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через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час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готов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отправляться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обратно.</w:t>
            </w:r>
            <w:r w:rsidRPr="002F470D">
              <w:rPr>
                <w:spacing w:val="-1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 xml:space="preserve">Сколько </w:t>
            </w:r>
            <w:r w:rsidRPr="002F470D">
              <w:rPr>
                <w:sz w:val="18"/>
              </w:rPr>
              <w:t>потребуется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поездов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для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обеспечения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бесперебойной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работы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железной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дороги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>между</w:t>
            </w:r>
            <w:r w:rsidRPr="002F470D">
              <w:rPr>
                <w:spacing w:val="-7"/>
                <w:sz w:val="18"/>
              </w:rPr>
              <w:t xml:space="preserve"> </w:t>
            </w:r>
            <w:r w:rsidRPr="002F470D">
              <w:rPr>
                <w:sz w:val="18"/>
              </w:rPr>
              <w:t xml:space="preserve">этими </w:t>
            </w:r>
            <w:r w:rsidRPr="002F470D">
              <w:rPr>
                <w:w w:val="105"/>
                <w:sz w:val="18"/>
              </w:rPr>
              <w:t>городами?</w:t>
            </w:r>
          </w:p>
        </w:tc>
        <w:tc>
          <w:tcPr>
            <w:tcW w:w="3969" w:type="dxa"/>
          </w:tcPr>
          <w:p w:rsidR="002F470D" w:rsidRPr="002F470D" w:rsidRDefault="002F470D" w:rsidP="002F470D">
            <w:pPr>
              <w:rPr>
                <w:sz w:val="18"/>
              </w:rPr>
            </w:pPr>
            <w:r w:rsidRPr="002F470D">
              <w:rPr>
                <w:sz w:val="18"/>
              </w:rPr>
              <w:t>Имеется две кучи из 7 и 8 камней. Два игрока по очереди берут 1 или 2 камня (на свой выбор) из какой-нибудь кучи. Проигрывает тот, кто не может сделать ход. Какой ход должен сделать первый игрок, чтобы в дальнейшем выиграть? Укажите все варианты.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2976" w:type="dxa"/>
          </w:tcPr>
          <w:p w:rsidR="002F470D" w:rsidRPr="002F470D" w:rsidRDefault="002F470D" w:rsidP="002F470D">
            <w:pPr>
              <w:tabs>
                <w:tab w:val="left" w:pos="725"/>
              </w:tabs>
              <w:spacing w:before="71" w:line="228" w:lineRule="auto"/>
              <w:ind w:right="119"/>
              <w:rPr>
                <w:sz w:val="18"/>
              </w:rPr>
            </w:pPr>
            <w:r w:rsidRPr="002F470D">
              <w:rPr>
                <w:sz w:val="18"/>
              </w:rPr>
              <w:t xml:space="preserve">Найдите все такие натуральные числа </w:t>
            </w:r>
            <w:r w:rsidRPr="002F470D">
              <w:rPr>
                <w:i/>
                <w:sz w:val="18"/>
              </w:rPr>
              <w:t>a</w:t>
            </w:r>
            <w:r w:rsidRPr="002F470D">
              <w:rPr>
                <w:sz w:val="18"/>
              </w:rPr>
              <w:t xml:space="preserve">, </w:t>
            </w:r>
            <w:r w:rsidRPr="002F470D">
              <w:rPr>
                <w:i/>
                <w:sz w:val="18"/>
              </w:rPr>
              <w:t>b</w:t>
            </w:r>
            <w:r w:rsidRPr="002F470D">
              <w:rPr>
                <w:sz w:val="18"/>
              </w:rPr>
              <w:t xml:space="preserve">, </w:t>
            </w:r>
            <w:r w:rsidRPr="002F470D">
              <w:rPr>
                <w:i/>
                <w:sz w:val="18"/>
              </w:rPr>
              <w:t>c</w:t>
            </w:r>
            <w:r w:rsidRPr="002F470D">
              <w:rPr>
                <w:sz w:val="18"/>
              </w:rPr>
              <w:t xml:space="preserve">, </w:t>
            </w:r>
            <w:r w:rsidRPr="002F470D">
              <w:rPr>
                <w:i/>
                <w:sz w:val="18"/>
              </w:rPr>
              <w:t>d</w:t>
            </w:r>
            <w:r w:rsidRPr="002F470D">
              <w:rPr>
                <w:sz w:val="18"/>
              </w:rPr>
              <w:t xml:space="preserve">,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sz w:val="18"/>
              </w:rPr>
              <w:t xml:space="preserve">, что </w:t>
            </w:r>
            <w:proofErr w:type="gramStart"/>
            <w:r w:rsidRPr="002F470D">
              <w:rPr>
                <w:i/>
                <w:sz w:val="18"/>
              </w:rPr>
              <w:t>a</w:t>
            </w:r>
            <w:r w:rsidRPr="002F470D">
              <w:rPr>
                <w:rFonts w:ascii="Tahoma" w:hAnsi="Tahoma"/>
                <w:sz w:val="18"/>
              </w:rPr>
              <w:t>(</w:t>
            </w:r>
            <w:proofErr w:type="gramEnd"/>
            <w:r w:rsidRPr="002F470D">
              <w:rPr>
                <w:i/>
                <w:sz w:val="18"/>
              </w:rPr>
              <w:t xml:space="preserve">b </w:t>
            </w:r>
            <w:r w:rsidRPr="002F470D">
              <w:rPr>
                <w:rFonts w:ascii="Tahoma" w:hAnsi="Tahoma"/>
                <w:sz w:val="18"/>
              </w:rPr>
              <w:t xml:space="preserve">+ </w:t>
            </w:r>
            <w:r w:rsidRPr="002F470D">
              <w:rPr>
                <w:i/>
                <w:sz w:val="18"/>
              </w:rPr>
              <w:t xml:space="preserve">c </w:t>
            </w:r>
            <w:r w:rsidRPr="002F470D">
              <w:rPr>
                <w:rFonts w:ascii="Tahoma" w:hAnsi="Tahoma"/>
                <w:sz w:val="18"/>
              </w:rPr>
              <w:t xml:space="preserve">+ </w:t>
            </w:r>
            <w:r w:rsidRPr="002F470D">
              <w:rPr>
                <w:i/>
                <w:sz w:val="18"/>
              </w:rPr>
              <w:t xml:space="preserve">d </w:t>
            </w:r>
            <w:r w:rsidRPr="002F470D">
              <w:rPr>
                <w:rFonts w:ascii="Tahoma" w:hAnsi="Tahoma"/>
                <w:sz w:val="18"/>
              </w:rPr>
              <w:t xml:space="preserve">+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rFonts w:ascii="Tahoma" w:hAnsi="Tahoma"/>
                <w:sz w:val="18"/>
              </w:rPr>
              <w:t>) = 128</w:t>
            </w:r>
            <w:r w:rsidRPr="002F470D">
              <w:rPr>
                <w:sz w:val="18"/>
              </w:rPr>
              <w:t xml:space="preserve">, </w:t>
            </w:r>
            <w:r w:rsidRPr="002F470D">
              <w:rPr>
                <w:i/>
                <w:sz w:val="18"/>
              </w:rPr>
              <w:t>b</w:t>
            </w:r>
            <w:r w:rsidRPr="002F470D">
              <w:rPr>
                <w:rFonts w:ascii="Tahoma" w:hAnsi="Tahoma"/>
                <w:sz w:val="18"/>
              </w:rPr>
              <w:t>(</w:t>
            </w:r>
            <w:r w:rsidRPr="002F470D">
              <w:rPr>
                <w:i/>
                <w:sz w:val="18"/>
              </w:rPr>
              <w:t xml:space="preserve">a </w:t>
            </w:r>
            <w:r w:rsidRPr="002F470D">
              <w:rPr>
                <w:rFonts w:ascii="Tahoma" w:hAnsi="Tahoma"/>
                <w:sz w:val="18"/>
              </w:rPr>
              <w:t xml:space="preserve">+     </w:t>
            </w:r>
            <w:r w:rsidRPr="002F470D">
              <w:rPr>
                <w:i/>
                <w:sz w:val="18"/>
              </w:rPr>
              <w:t>c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d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rFonts w:ascii="Tahoma" w:hAnsi="Tahoma"/>
                <w:sz w:val="18"/>
              </w:rPr>
              <w:t>)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=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155</w:t>
            </w:r>
            <w:r w:rsidRPr="002F470D">
              <w:rPr>
                <w:sz w:val="18"/>
              </w:rPr>
              <w:t>,</w:t>
            </w:r>
            <w:r w:rsidRPr="002F470D">
              <w:rPr>
                <w:spacing w:val="18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c</w:t>
            </w:r>
            <w:r w:rsidRPr="002F470D">
              <w:rPr>
                <w:rFonts w:ascii="Tahoma" w:hAnsi="Tahoma"/>
                <w:sz w:val="18"/>
              </w:rPr>
              <w:t>(</w:t>
            </w:r>
            <w:r w:rsidRPr="002F470D">
              <w:rPr>
                <w:i/>
                <w:sz w:val="18"/>
              </w:rPr>
              <w:t>a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b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d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rFonts w:ascii="Tahoma" w:hAnsi="Tahoma"/>
                <w:sz w:val="18"/>
              </w:rPr>
              <w:t>)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=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203</w:t>
            </w:r>
            <w:r w:rsidRPr="002F470D">
              <w:rPr>
                <w:sz w:val="18"/>
              </w:rPr>
              <w:t>,</w:t>
            </w:r>
            <w:r w:rsidRPr="002F470D">
              <w:rPr>
                <w:spacing w:val="18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d</w:t>
            </w:r>
            <w:r w:rsidRPr="002F470D">
              <w:rPr>
                <w:rFonts w:ascii="Tahoma" w:hAnsi="Tahoma"/>
                <w:sz w:val="18"/>
              </w:rPr>
              <w:t>(</w:t>
            </w:r>
            <w:r w:rsidRPr="002F470D">
              <w:rPr>
                <w:i/>
                <w:sz w:val="18"/>
              </w:rPr>
              <w:t>a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b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c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rFonts w:ascii="Tahoma" w:hAnsi="Tahoma"/>
                <w:sz w:val="18"/>
              </w:rPr>
              <w:t>)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=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243</w:t>
            </w:r>
            <w:r w:rsidRPr="002F470D">
              <w:rPr>
                <w:sz w:val="18"/>
              </w:rPr>
              <w:t>,</w:t>
            </w:r>
            <w:r w:rsidRPr="002F470D">
              <w:rPr>
                <w:spacing w:val="18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e</w:t>
            </w:r>
            <w:r w:rsidRPr="002F470D">
              <w:rPr>
                <w:rFonts w:ascii="Tahoma" w:hAnsi="Tahoma"/>
                <w:sz w:val="18"/>
              </w:rPr>
              <w:t>(</w:t>
            </w:r>
            <w:r w:rsidRPr="002F470D">
              <w:rPr>
                <w:i/>
                <w:sz w:val="18"/>
              </w:rPr>
              <w:t>a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b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c</w:t>
            </w:r>
            <w:r w:rsidRPr="002F470D">
              <w:rPr>
                <w:i/>
                <w:spacing w:val="-10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+</w:t>
            </w:r>
            <w:r w:rsidRPr="002F470D">
              <w:rPr>
                <w:rFonts w:ascii="Tahoma" w:hAnsi="Tahoma"/>
                <w:spacing w:val="-25"/>
                <w:sz w:val="18"/>
              </w:rPr>
              <w:t xml:space="preserve"> </w:t>
            </w:r>
            <w:r w:rsidRPr="002F470D">
              <w:rPr>
                <w:i/>
                <w:sz w:val="18"/>
              </w:rPr>
              <w:t>d</w:t>
            </w:r>
            <w:r w:rsidRPr="002F470D">
              <w:rPr>
                <w:rFonts w:ascii="Tahoma" w:hAnsi="Tahoma"/>
                <w:sz w:val="18"/>
              </w:rPr>
              <w:t>)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=</w:t>
            </w:r>
            <w:r w:rsidRPr="002F470D">
              <w:rPr>
                <w:rFonts w:ascii="Tahoma" w:hAnsi="Tahoma"/>
                <w:spacing w:val="-12"/>
                <w:sz w:val="18"/>
              </w:rPr>
              <w:t xml:space="preserve"> </w:t>
            </w:r>
            <w:r w:rsidRPr="002F470D">
              <w:rPr>
                <w:rFonts w:ascii="Tahoma" w:hAnsi="Tahoma"/>
                <w:sz w:val="18"/>
              </w:rPr>
              <w:t>275</w:t>
            </w:r>
            <w:r w:rsidRPr="002F470D">
              <w:rPr>
                <w:sz w:val="18"/>
              </w:rPr>
              <w:t>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C8030B" w:rsidRPr="002F470D" w:rsidRDefault="002F470D" w:rsidP="002F470D">
            <w:pPr>
              <w:tabs>
                <w:tab w:val="left" w:pos="740"/>
              </w:tabs>
              <w:spacing w:before="60" w:line="237" w:lineRule="auto"/>
              <w:ind w:right="119"/>
              <w:jc w:val="both"/>
              <w:rPr>
                <w:sz w:val="18"/>
              </w:rPr>
            </w:pPr>
            <w:r w:rsidRPr="002F470D"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4C7EE07" wp14:editId="15035B90">
                      <wp:simplePos x="0" y="0"/>
                      <wp:positionH relativeFrom="page">
                        <wp:posOffset>236855</wp:posOffset>
                      </wp:positionH>
                      <wp:positionV relativeFrom="paragraph">
                        <wp:posOffset>648335</wp:posOffset>
                      </wp:positionV>
                      <wp:extent cx="140970" cy="0"/>
                      <wp:effectExtent l="9525" t="10160" r="11430" b="889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line">
                                <a:avLst/>
                              </a:prstGeom>
                              <a:noFill/>
                              <a:ln w="607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A9DE0" id="Lin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65pt,51.05pt" to="29.7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2xGwIAAEA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" strokeweight=".16864mm">
                      <w10:wrap anchorx="page"/>
                    </v:line>
                  </w:pict>
                </mc:Fallback>
              </mc:AlternateContent>
            </w:r>
            <w:r w:rsidRPr="002F470D"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DC4EB2" wp14:editId="6AC3E305">
                      <wp:simplePos x="0" y="0"/>
                      <wp:positionH relativeFrom="page">
                        <wp:posOffset>97790</wp:posOffset>
                      </wp:positionH>
                      <wp:positionV relativeFrom="paragraph">
                        <wp:posOffset>650240</wp:posOffset>
                      </wp:positionV>
                      <wp:extent cx="141605" cy="0"/>
                      <wp:effectExtent l="12065" t="12065" r="8255" b="6985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605" cy="0"/>
                              </a:xfrm>
                              <a:prstGeom prst="line">
                                <a:avLst/>
                              </a:prstGeom>
                              <a:noFill/>
                              <a:ln w="607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AEDED" id="Lin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7pt,51.2pt" to="18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" strokeweight=".16864mm">
                      <w10:wrap anchorx="page"/>
                    </v:line>
                  </w:pict>
                </mc:Fallback>
              </mc:AlternateContent>
            </w:r>
            <w:r w:rsidRPr="002F470D">
              <w:rPr>
                <w:sz w:val="18"/>
              </w:rPr>
              <w:t xml:space="preserve">В лотерее выпало 5 бочонков с номерами от 1 до 90. Их номера, по возрастанию имеют вид </w:t>
            </w:r>
            <w:proofErr w:type="spellStart"/>
            <w:r w:rsidRPr="002F470D">
              <w:rPr>
                <w:i/>
                <w:sz w:val="18"/>
              </w:rPr>
              <w:t>ab</w:t>
            </w:r>
            <w:proofErr w:type="spellEnd"/>
            <w:r w:rsidRPr="002F470D">
              <w:rPr>
                <w:sz w:val="18"/>
              </w:rPr>
              <w:t xml:space="preserve">, </w:t>
            </w:r>
            <w:proofErr w:type="spellStart"/>
            <w:r w:rsidRPr="002F470D">
              <w:rPr>
                <w:i/>
                <w:sz w:val="18"/>
              </w:rPr>
              <w:t>bc</w:t>
            </w:r>
            <w:proofErr w:type="spellEnd"/>
            <w:r w:rsidRPr="002F470D">
              <w:rPr>
                <w:sz w:val="18"/>
              </w:rPr>
              <w:t xml:space="preserve">, </w:t>
            </w:r>
            <w:proofErr w:type="spellStart"/>
            <w:r w:rsidRPr="002F470D">
              <w:rPr>
                <w:i/>
                <w:sz w:val="18"/>
              </w:rPr>
              <w:t>ca</w:t>
            </w:r>
            <w:proofErr w:type="spellEnd"/>
            <w:r w:rsidRPr="002F470D">
              <w:rPr>
                <w:sz w:val="18"/>
              </w:rPr>
              <w:t xml:space="preserve">, </w:t>
            </w:r>
            <w:proofErr w:type="spellStart"/>
            <w:r w:rsidRPr="002F470D">
              <w:rPr>
                <w:i/>
                <w:sz w:val="18"/>
              </w:rPr>
              <w:t>cb</w:t>
            </w:r>
            <w:proofErr w:type="spellEnd"/>
            <w:r w:rsidRPr="002F470D">
              <w:rPr>
                <w:sz w:val="18"/>
              </w:rPr>
              <w:t xml:space="preserve">, </w:t>
            </w:r>
            <w:proofErr w:type="spellStart"/>
            <w:r w:rsidRPr="002F470D">
              <w:rPr>
                <w:i/>
                <w:sz w:val="18"/>
              </w:rPr>
              <w:t>cd</w:t>
            </w:r>
            <w:proofErr w:type="spellEnd"/>
            <w:r w:rsidRPr="002F470D">
              <w:rPr>
                <w:sz w:val="18"/>
              </w:rPr>
              <w:t xml:space="preserve">. Сумма всех пяти чисел равна </w:t>
            </w:r>
            <w:r w:rsidRPr="002F470D">
              <w:rPr>
                <w:i/>
                <w:sz w:val="18"/>
              </w:rPr>
              <w:t>bcc</w:t>
            </w:r>
            <w:r w:rsidRPr="002F470D">
              <w:rPr>
                <w:sz w:val="18"/>
              </w:rPr>
              <w:t>, произведение второго</w:t>
            </w:r>
            <w:r w:rsidRPr="002F470D">
              <w:rPr>
                <w:spacing w:val="1"/>
                <w:sz w:val="18"/>
              </w:rPr>
              <w:t xml:space="preserve"> </w:t>
            </w:r>
            <w:r w:rsidRPr="002F470D">
              <w:rPr>
                <w:sz w:val="18"/>
              </w:rPr>
              <w:t xml:space="preserve">и третьего равно </w:t>
            </w:r>
            <w:proofErr w:type="spellStart"/>
            <w:r w:rsidRPr="002F470D">
              <w:rPr>
                <w:i/>
                <w:sz w:val="18"/>
              </w:rPr>
              <w:t>bbec</w:t>
            </w:r>
            <w:proofErr w:type="spellEnd"/>
            <w:r w:rsidRPr="002F470D">
              <w:rPr>
                <w:sz w:val="18"/>
              </w:rPr>
              <w:t xml:space="preserve">, а произведение третьего и четвертого равно </w:t>
            </w:r>
            <w:proofErr w:type="spellStart"/>
            <w:r w:rsidRPr="002F470D">
              <w:rPr>
                <w:sz w:val="18"/>
              </w:rPr>
              <w:t>eccd</w:t>
            </w:r>
            <w:proofErr w:type="spellEnd"/>
            <w:r w:rsidRPr="002F470D">
              <w:rPr>
                <w:sz w:val="18"/>
              </w:rPr>
              <w:t>. Определите числа на</w:t>
            </w:r>
            <w:r w:rsidRPr="002F470D">
              <w:rPr>
                <w:spacing w:val="22"/>
                <w:sz w:val="18"/>
              </w:rPr>
              <w:t xml:space="preserve"> </w:t>
            </w:r>
            <w:r w:rsidRPr="002F470D">
              <w:rPr>
                <w:sz w:val="18"/>
              </w:rPr>
              <w:t>бочонках.</w:t>
            </w:r>
          </w:p>
        </w:tc>
        <w:tc>
          <w:tcPr>
            <w:tcW w:w="2977" w:type="dxa"/>
          </w:tcPr>
          <w:p w:rsidR="002F470D" w:rsidRPr="002F470D" w:rsidRDefault="002F470D" w:rsidP="002F470D">
            <w:pPr>
              <w:tabs>
                <w:tab w:val="left" w:pos="725"/>
              </w:tabs>
              <w:spacing w:before="55" w:line="237" w:lineRule="auto"/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 xml:space="preserve">Отличник Поликарп составил огромное число, выписав </w:t>
            </w:r>
            <w:r w:rsidRPr="002F470D">
              <w:rPr>
                <w:spacing w:val="-3"/>
                <w:w w:val="105"/>
                <w:sz w:val="18"/>
              </w:rPr>
              <w:t xml:space="preserve">подряд </w:t>
            </w:r>
            <w:r w:rsidRPr="002F470D">
              <w:rPr>
                <w:w w:val="105"/>
                <w:sz w:val="18"/>
              </w:rPr>
              <w:t xml:space="preserve">натуральные числа от 1 до 500: 123. . . 10111213. . . 499500. Двоечник Колька стёр у этого числа первые 500 цифр. С </w:t>
            </w:r>
            <w:r w:rsidRPr="002F470D">
              <w:rPr>
                <w:spacing w:val="-3"/>
                <w:w w:val="105"/>
                <w:sz w:val="18"/>
              </w:rPr>
              <w:t xml:space="preserve">какой </w:t>
            </w:r>
            <w:r w:rsidRPr="002F470D">
              <w:rPr>
                <w:w w:val="105"/>
                <w:sz w:val="18"/>
              </w:rPr>
              <w:t>цифры начинается оставшееся</w:t>
            </w:r>
            <w:r w:rsidRPr="002F470D">
              <w:rPr>
                <w:spacing w:val="8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число?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</w:tr>
      <w:tr w:rsidR="002F470D" w:rsidTr="002F470D">
        <w:tc>
          <w:tcPr>
            <w:tcW w:w="3828" w:type="dxa"/>
          </w:tcPr>
          <w:p w:rsidR="00C8030B" w:rsidRPr="002F470D" w:rsidRDefault="002F470D" w:rsidP="002F470D">
            <w:pPr>
              <w:tabs>
                <w:tab w:val="left" w:pos="728"/>
              </w:tabs>
              <w:spacing w:line="237" w:lineRule="auto"/>
              <w:jc w:val="both"/>
              <w:rPr>
                <w:sz w:val="18"/>
              </w:rPr>
            </w:pPr>
            <w:r w:rsidRPr="002F470D">
              <w:rPr>
                <w:sz w:val="18"/>
              </w:rPr>
              <w:t xml:space="preserve">Купец купил в Твери несколько мешков соли и </w:t>
            </w:r>
            <w:r>
              <w:rPr>
                <w:sz w:val="18"/>
              </w:rPr>
              <w:t xml:space="preserve">продал их </w:t>
            </w:r>
            <w:r w:rsidRPr="002F470D">
              <w:rPr>
                <w:sz w:val="18"/>
              </w:rPr>
              <w:t>в Москве с прибылью в 100 рублей. На все вырученные деньги он снова купил в Твери соль (по тверской цене) и продал в Москве (по московской цене). На этот раз прибыль составила 120 рублей. Сколько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денег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он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потратил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на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первую</w:t>
            </w:r>
            <w:r w:rsidRPr="002F470D">
              <w:rPr>
                <w:spacing w:val="25"/>
                <w:sz w:val="18"/>
              </w:rPr>
              <w:t xml:space="preserve"> </w:t>
            </w:r>
            <w:r w:rsidRPr="002F470D">
              <w:rPr>
                <w:sz w:val="18"/>
              </w:rPr>
              <w:t>покупку?</w:t>
            </w:r>
          </w:p>
        </w:tc>
        <w:tc>
          <w:tcPr>
            <w:tcW w:w="3969" w:type="dxa"/>
          </w:tcPr>
          <w:p w:rsidR="00C8030B" w:rsidRPr="002F470D" w:rsidRDefault="002F470D" w:rsidP="002F470D">
            <w:pPr>
              <w:tabs>
                <w:tab w:val="left" w:pos="698"/>
              </w:tabs>
              <w:spacing w:before="55" w:line="237" w:lineRule="auto"/>
              <w:ind w:right="119"/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таверне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«Подзорная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труба»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сидят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несколько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пиратов.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Некоторые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из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них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пьют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spacing w:val="-4"/>
                <w:w w:val="105"/>
                <w:sz w:val="18"/>
              </w:rPr>
              <w:t xml:space="preserve">грог, </w:t>
            </w:r>
            <w:r w:rsidRPr="002F470D">
              <w:rPr>
                <w:w w:val="105"/>
                <w:sz w:val="18"/>
              </w:rPr>
              <w:t xml:space="preserve">а остальные — ром. Средний возраст пиратов, пьющих </w:t>
            </w:r>
            <w:r w:rsidRPr="002F470D">
              <w:rPr>
                <w:spacing w:val="-4"/>
                <w:w w:val="105"/>
                <w:sz w:val="18"/>
              </w:rPr>
              <w:t xml:space="preserve">грог, </w:t>
            </w:r>
            <w:r w:rsidRPr="002F470D">
              <w:rPr>
                <w:w w:val="105"/>
                <w:sz w:val="18"/>
              </w:rPr>
              <w:t>— 22 года, а пьющих ром — 45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spacing w:val="-5"/>
                <w:w w:val="105"/>
                <w:sz w:val="18"/>
              </w:rPr>
              <w:t>лет.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один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прекрасный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момент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Джон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Сильвер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поменял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свой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напиток.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spacing w:val="-3"/>
                <w:w w:val="105"/>
                <w:sz w:val="18"/>
              </w:rPr>
              <w:t>результате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оба средних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возраста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—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пьющих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spacing w:val="-4"/>
                <w:w w:val="105"/>
                <w:sz w:val="18"/>
              </w:rPr>
              <w:t>грог,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пьющих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ром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—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увеличились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ровно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1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год.</w:t>
            </w:r>
            <w:r w:rsidRPr="002F470D">
              <w:rPr>
                <w:spacing w:val="-9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Сколько пиратов сидит в таверне?</w:t>
            </w:r>
          </w:p>
        </w:tc>
        <w:tc>
          <w:tcPr>
            <w:tcW w:w="2976" w:type="dxa"/>
          </w:tcPr>
          <w:p w:rsidR="002F470D" w:rsidRPr="002F470D" w:rsidRDefault="002F470D" w:rsidP="002F470D">
            <w:pPr>
              <w:tabs>
                <w:tab w:val="left" w:pos="712"/>
              </w:tabs>
              <w:spacing w:before="54" w:line="237" w:lineRule="auto"/>
              <w:rPr>
                <w:sz w:val="18"/>
              </w:rPr>
            </w:pPr>
            <w:r w:rsidRPr="002F470D">
              <w:rPr>
                <w:sz w:val="18"/>
              </w:rPr>
              <w:t xml:space="preserve">Найдите </w:t>
            </w:r>
            <w:r w:rsidRPr="002F470D">
              <w:rPr>
                <w:spacing w:val="-3"/>
                <w:sz w:val="18"/>
              </w:rPr>
              <w:t xml:space="preserve">какое-нибудь </w:t>
            </w:r>
            <w:r w:rsidRPr="002F470D">
              <w:rPr>
                <w:sz w:val="18"/>
              </w:rPr>
              <w:t>число, сумма цифр которого возрастает в 4 раза при делении его на</w:t>
            </w:r>
            <w:r w:rsidRPr="002F470D">
              <w:rPr>
                <w:spacing w:val="-9"/>
                <w:sz w:val="18"/>
              </w:rPr>
              <w:t xml:space="preserve"> </w:t>
            </w:r>
            <w:r w:rsidRPr="002F470D">
              <w:rPr>
                <w:sz w:val="18"/>
              </w:rPr>
              <w:t>2.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C8030B" w:rsidRDefault="002F470D" w:rsidP="002F470D">
            <w:pPr>
              <w:tabs>
                <w:tab w:val="left" w:pos="751"/>
              </w:tabs>
              <w:spacing w:before="58" w:line="237" w:lineRule="auto"/>
              <w:rPr>
                <w:w w:val="105"/>
                <w:sz w:val="18"/>
              </w:rPr>
            </w:pPr>
            <w:r w:rsidRPr="002F470D">
              <w:rPr>
                <w:w w:val="105"/>
                <w:sz w:val="18"/>
              </w:rPr>
              <w:t xml:space="preserve">Школьный звонок был сломан. Он начинал звенеть каждый раз, </w:t>
            </w:r>
            <w:r w:rsidRPr="002F470D">
              <w:rPr>
                <w:spacing w:val="-3"/>
                <w:w w:val="105"/>
                <w:sz w:val="18"/>
              </w:rPr>
              <w:t xml:space="preserve">когда </w:t>
            </w:r>
            <w:r w:rsidRPr="002F470D">
              <w:rPr>
                <w:w w:val="105"/>
                <w:sz w:val="18"/>
              </w:rPr>
              <w:t xml:space="preserve">на электронных часах появлялась цифра 2, и звенел до тех пор, пока </w:t>
            </w:r>
            <w:r w:rsidRPr="002F470D">
              <w:rPr>
                <w:spacing w:val="-3"/>
                <w:w w:val="105"/>
                <w:sz w:val="18"/>
              </w:rPr>
              <w:t xml:space="preserve">какая-нибудь </w:t>
            </w:r>
            <w:r w:rsidRPr="002F470D">
              <w:rPr>
                <w:w w:val="105"/>
                <w:sz w:val="18"/>
              </w:rPr>
              <w:t>двойка была на циферблате часов. Сколько всего времени в течение суток звенел школьный звонок? (Электронные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часы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показывают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время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от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00:00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</w:t>
            </w:r>
            <w:r w:rsidRPr="002F470D">
              <w:rPr>
                <w:spacing w:val="16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23:59.)</w:t>
            </w:r>
          </w:p>
          <w:p w:rsidR="002F470D" w:rsidRDefault="002F470D" w:rsidP="002F470D">
            <w:pPr>
              <w:tabs>
                <w:tab w:val="left" w:pos="751"/>
              </w:tabs>
              <w:spacing w:before="58" w:line="237" w:lineRule="auto"/>
              <w:rPr>
                <w:w w:val="105"/>
                <w:sz w:val="18"/>
              </w:rPr>
            </w:pPr>
          </w:p>
          <w:p w:rsidR="002F470D" w:rsidRDefault="002F470D" w:rsidP="002F470D">
            <w:pPr>
              <w:tabs>
                <w:tab w:val="left" w:pos="751"/>
              </w:tabs>
              <w:spacing w:before="58" w:line="237" w:lineRule="auto"/>
              <w:rPr>
                <w:w w:val="105"/>
                <w:sz w:val="18"/>
              </w:rPr>
            </w:pPr>
          </w:p>
          <w:p w:rsidR="002F470D" w:rsidRPr="002F470D" w:rsidRDefault="002F470D" w:rsidP="002F470D">
            <w:pPr>
              <w:tabs>
                <w:tab w:val="left" w:pos="751"/>
              </w:tabs>
              <w:spacing w:before="58" w:line="237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2F470D" w:rsidRPr="002F470D" w:rsidRDefault="002F470D" w:rsidP="002F470D">
            <w:pPr>
              <w:tabs>
                <w:tab w:val="left" w:pos="735"/>
                <w:tab w:val="left" w:pos="5220"/>
              </w:tabs>
              <w:spacing w:before="84" w:line="237" w:lineRule="auto"/>
              <w:ind w:right="119"/>
              <w:rPr>
                <w:rFonts w:cs="Times New Roman"/>
                <w:sz w:val="18"/>
              </w:rPr>
            </w:pPr>
            <w:r w:rsidRPr="002F470D">
              <w:rPr>
                <w:rFonts w:cs="Times New Roman"/>
                <w:noProof/>
                <w:sz w:val="18"/>
                <w:lang w:eastAsia="ru-RU"/>
              </w:rPr>
              <w:drawing>
                <wp:anchor distT="0" distB="0" distL="0" distR="0" simplePos="0" relativeHeight="251668480" behindDoc="1" locked="0" layoutInCell="1" allowOverlap="1" wp14:anchorId="77E92748" wp14:editId="4694E7A6">
                  <wp:simplePos x="0" y="0"/>
                  <wp:positionH relativeFrom="page">
                    <wp:posOffset>3767455</wp:posOffset>
                  </wp:positionH>
                  <wp:positionV relativeFrom="paragraph">
                    <wp:posOffset>159038</wp:posOffset>
                  </wp:positionV>
                  <wp:extent cx="287027" cy="200163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7" cy="20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470D">
              <w:rPr>
                <w:rFonts w:cs="Times New Roma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98793C2" wp14:editId="413C6C1E">
                      <wp:simplePos x="0" y="0"/>
                      <wp:positionH relativeFrom="page">
                        <wp:posOffset>2606675</wp:posOffset>
                      </wp:positionH>
                      <wp:positionV relativeFrom="paragraph">
                        <wp:posOffset>241300</wp:posOffset>
                      </wp:positionV>
                      <wp:extent cx="118110" cy="263525"/>
                      <wp:effectExtent l="0" t="3175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70D" w:rsidRDefault="002F470D" w:rsidP="002F470D">
                                  <w:pPr>
                                    <w:spacing w:line="237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w w:val="114"/>
                                      <w:sz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3C2" id="Text Box 4" o:spid="_x0000_s1027" type="#_x0000_t202" style="position:absolute;margin-left:205.25pt;margin-top:19pt;width:9.3pt;height:2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RUrQ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" filled="f" stroked="f">
                      <v:textbox inset="0,0,0,0">
                        <w:txbxContent>
                          <w:p w:rsidR="002F470D" w:rsidRDefault="002F470D" w:rsidP="002F470D">
                            <w:pPr>
                              <w:spacing w:line="23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14"/>
                                <w:sz w:val="24"/>
                              </w:rPr>
                              <w:t>×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F470D">
              <w:rPr>
                <w:rFonts w:cs="Times New Roman"/>
                <w:sz w:val="18"/>
              </w:rPr>
              <w:t>Разрежьте доску 5</w:t>
            </w:r>
            <w:r w:rsidRPr="002F470D">
              <w:rPr>
                <w:rFonts w:cs="Times New Roman"/>
                <w:sz w:val="18"/>
                <w:lang w:val="en-US"/>
              </w:rPr>
              <w:t>x</w:t>
            </w:r>
            <w:r w:rsidRPr="002F470D">
              <w:rPr>
                <w:rFonts w:cs="Times New Roman"/>
                <w:sz w:val="18"/>
              </w:rPr>
              <w:t>7</w:t>
            </w:r>
            <w:r w:rsidRPr="002F470D">
              <w:rPr>
                <w:rFonts w:cs="Times New Roman"/>
                <w:spacing w:val="50"/>
                <w:sz w:val="18"/>
              </w:rPr>
              <w:t xml:space="preserve"> </w:t>
            </w:r>
            <w:r w:rsidRPr="002F470D">
              <w:rPr>
                <w:rFonts w:cs="Times New Roman"/>
                <w:sz w:val="18"/>
              </w:rPr>
              <w:t xml:space="preserve">на </w:t>
            </w:r>
            <w:r w:rsidRPr="002F470D">
              <w:rPr>
                <w:rFonts w:cs="Times New Roman"/>
                <w:spacing w:val="6"/>
                <w:sz w:val="18"/>
              </w:rPr>
              <w:t>фигурки</w:t>
            </w:r>
            <w:r w:rsidRPr="002F470D">
              <w:rPr>
                <w:rFonts w:cs="Times New Roman"/>
                <w:noProof/>
                <w:sz w:val="18"/>
                <w:lang w:eastAsia="ru-RU"/>
              </w:rPr>
              <w:drawing>
                <wp:inline distT="0" distB="0" distL="0" distR="0" wp14:anchorId="460C914A" wp14:editId="6B2EAE47">
                  <wp:extent cx="36195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470D">
              <w:rPr>
                <w:rFonts w:cs="Times New Roman"/>
                <w:noProof/>
                <w:spacing w:val="-14"/>
                <w:sz w:val="18"/>
                <w:lang w:eastAsia="ru-RU"/>
              </w:rPr>
              <w:drawing>
                <wp:inline distT="0" distB="0" distL="0" distR="0" wp14:anchorId="78E0D74B" wp14:editId="64B0620A">
                  <wp:extent cx="394961" cy="30856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61" cy="30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470D">
              <w:rPr>
                <w:rFonts w:cs="Times New Roman"/>
                <w:sz w:val="18"/>
              </w:rPr>
              <w:t>. Фигурки можно поворачивать и переворачивать.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</w:tr>
      <w:tr w:rsidR="002F470D" w:rsidTr="002F470D">
        <w:trPr>
          <w:trHeight w:val="2538"/>
        </w:trPr>
        <w:tc>
          <w:tcPr>
            <w:tcW w:w="3828" w:type="dxa"/>
          </w:tcPr>
          <w:p w:rsidR="002F470D" w:rsidRPr="002F470D" w:rsidRDefault="002F470D" w:rsidP="002F470D">
            <w:pPr>
              <w:tabs>
                <w:tab w:val="left" w:pos="745"/>
              </w:tabs>
              <w:jc w:val="both"/>
              <w:rPr>
                <w:noProof/>
                <w:sz w:val="18"/>
                <w:lang w:eastAsia="ru-RU"/>
              </w:rPr>
            </w:pPr>
            <w:r w:rsidRPr="002F470D">
              <w:rPr>
                <w:w w:val="105"/>
                <w:sz w:val="18"/>
                <w:szCs w:val="20"/>
              </w:rPr>
              <w:lastRenderedPageBreak/>
              <w:t>Сколько кубиков надо добавить к фигуре, изображенной на рисунке 1, чтобы получилась фигура, изображенная на рисунке 2?</w:t>
            </w:r>
            <w:r w:rsidRPr="002F470D">
              <w:rPr>
                <w:noProof/>
                <w:sz w:val="18"/>
                <w:lang w:eastAsia="ru-RU"/>
              </w:rPr>
              <w:t xml:space="preserve"> </w:t>
            </w:r>
          </w:p>
          <w:p w:rsidR="002F470D" w:rsidRPr="002F470D" w:rsidRDefault="002F470D" w:rsidP="002F470D">
            <w:pPr>
              <w:tabs>
                <w:tab w:val="left" w:pos="745"/>
              </w:tabs>
              <w:jc w:val="both"/>
              <w:rPr>
                <w:noProof/>
                <w:sz w:val="18"/>
                <w:lang w:eastAsia="ru-RU"/>
              </w:rPr>
            </w:pPr>
            <w:r w:rsidRPr="002F470D">
              <w:rPr>
                <w:noProof/>
                <w:sz w:val="18"/>
                <w:lang w:eastAsia="ru-RU"/>
              </w:rPr>
              <w:drawing>
                <wp:anchor distT="0" distB="0" distL="0" distR="0" simplePos="0" relativeHeight="251671552" behindDoc="0" locked="0" layoutInCell="1" allowOverlap="1" wp14:anchorId="5DADF4F8" wp14:editId="759BB80A">
                  <wp:simplePos x="0" y="0"/>
                  <wp:positionH relativeFrom="page">
                    <wp:posOffset>488315</wp:posOffset>
                  </wp:positionH>
                  <wp:positionV relativeFrom="paragraph">
                    <wp:posOffset>68047</wp:posOffset>
                  </wp:positionV>
                  <wp:extent cx="1344679" cy="699233"/>
                  <wp:effectExtent l="0" t="0" r="0" b="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679" cy="69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470D" w:rsidRPr="002F470D" w:rsidRDefault="002F470D" w:rsidP="002F470D">
            <w:pPr>
              <w:tabs>
                <w:tab w:val="left" w:pos="745"/>
              </w:tabs>
              <w:jc w:val="both"/>
              <w:rPr>
                <w:noProof/>
                <w:sz w:val="18"/>
                <w:lang w:eastAsia="ru-RU"/>
              </w:rPr>
            </w:pPr>
          </w:p>
          <w:p w:rsidR="002F470D" w:rsidRPr="002F470D" w:rsidRDefault="002F470D" w:rsidP="002F470D">
            <w:pPr>
              <w:tabs>
                <w:tab w:val="left" w:pos="745"/>
              </w:tabs>
              <w:jc w:val="both"/>
              <w:rPr>
                <w:noProof/>
                <w:sz w:val="18"/>
                <w:lang w:eastAsia="ru-RU"/>
              </w:rPr>
            </w:pPr>
          </w:p>
          <w:p w:rsidR="002F470D" w:rsidRPr="002F470D" w:rsidRDefault="002F470D" w:rsidP="002F470D">
            <w:pPr>
              <w:tabs>
                <w:tab w:val="left" w:pos="745"/>
              </w:tabs>
              <w:jc w:val="both"/>
              <w:rPr>
                <w:sz w:val="18"/>
                <w:szCs w:val="20"/>
              </w:rPr>
            </w:pP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3969" w:type="dxa"/>
          </w:tcPr>
          <w:p w:rsidR="00C8030B" w:rsidRPr="002F470D" w:rsidRDefault="002F470D" w:rsidP="00C8030B">
            <w:pPr>
              <w:rPr>
                <w:w w:val="105"/>
                <w:sz w:val="18"/>
              </w:rPr>
            </w:pPr>
            <w:r w:rsidRPr="002F470D">
              <w:rPr>
                <w:w w:val="105"/>
                <w:sz w:val="18"/>
              </w:rPr>
              <w:t xml:space="preserve">В клетках </w:t>
            </w:r>
            <w:proofErr w:type="gramStart"/>
            <w:r w:rsidRPr="002F470D">
              <w:rPr>
                <w:w w:val="105"/>
                <w:sz w:val="18"/>
              </w:rPr>
              <w:t xml:space="preserve">доски </w:t>
            </w:r>
            <w:r w:rsidRPr="002F470D">
              <w:rPr>
                <w:noProof/>
                <w:sz w:val="18"/>
                <w:lang w:eastAsia="ru-RU"/>
              </w:rPr>
              <w:drawing>
                <wp:inline distT="0" distB="0" distL="0" distR="0" wp14:anchorId="6468B642" wp14:editId="2024F19F">
                  <wp:extent cx="323850" cy="224204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21" cy="22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470D">
              <w:rPr>
                <w:rFonts w:ascii="Tahoma" w:hAnsi="Tahoma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стоят</w:t>
            </w:r>
            <w:proofErr w:type="gramEnd"/>
            <w:r w:rsidRPr="002F470D">
              <w:rPr>
                <w:w w:val="105"/>
                <w:sz w:val="18"/>
              </w:rPr>
              <w:t xml:space="preserve"> мины. Три клетки открыты, мин в них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spacing w:val="-5"/>
                <w:w w:val="105"/>
                <w:sz w:val="18"/>
              </w:rPr>
              <w:t>нет,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но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написано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количество</w:t>
            </w:r>
            <w:r w:rsidRPr="002F470D">
              <w:rPr>
                <w:spacing w:val="-15"/>
                <w:w w:val="105"/>
                <w:sz w:val="18"/>
              </w:rPr>
              <w:t xml:space="preserve"> </w:t>
            </w:r>
            <w:proofErr w:type="gramStart"/>
            <w:r w:rsidRPr="002F470D">
              <w:rPr>
                <w:w w:val="105"/>
                <w:sz w:val="18"/>
              </w:rPr>
              <w:t>мин</w:t>
            </w:r>
            <w:proofErr w:type="gramEnd"/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стоящих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клетках</w:t>
            </w:r>
            <w:r w:rsidRPr="002F470D">
              <w:rPr>
                <w:spacing w:val="-15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доски,</w:t>
            </w:r>
            <w:r w:rsidRPr="002F470D">
              <w:rPr>
                <w:spacing w:val="-14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сосед- них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стороне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или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вершине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этой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клеткой.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Сколькими</w:t>
            </w:r>
            <w:r w:rsidRPr="002F470D">
              <w:rPr>
                <w:spacing w:val="-20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способами могут располагаться мины на этой</w:t>
            </w:r>
            <w:r w:rsidRPr="002F470D">
              <w:rPr>
                <w:spacing w:val="33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доске?</w:t>
            </w: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6"/>
              <w:gridCol w:w="356"/>
              <w:gridCol w:w="356"/>
            </w:tblGrid>
            <w:tr w:rsidR="002F470D" w:rsidRPr="002F470D" w:rsidTr="002F470D">
              <w:trPr>
                <w:trHeight w:val="287"/>
                <w:jc w:val="center"/>
              </w:trPr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spacing w:line="266" w:lineRule="exact"/>
                    <w:ind w:right="108"/>
                    <w:jc w:val="right"/>
                    <w:rPr>
                      <w:sz w:val="18"/>
                    </w:rPr>
                  </w:pPr>
                  <w:r w:rsidRPr="002F470D">
                    <w:rPr>
                      <w:w w:val="96"/>
                      <w:sz w:val="1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2F470D" w:rsidRPr="002F470D" w:rsidTr="002F470D">
              <w:trPr>
                <w:trHeight w:val="286"/>
                <w:jc w:val="center"/>
              </w:trPr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spacing w:line="266" w:lineRule="exact"/>
                    <w:ind w:left="118"/>
                    <w:rPr>
                      <w:sz w:val="18"/>
                    </w:rPr>
                  </w:pPr>
                  <w:r w:rsidRPr="002F470D">
                    <w:rPr>
                      <w:w w:val="96"/>
                      <w:sz w:val="18"/>
                    </w:rPr>
                    <w:t>2</w:t>
                  </w:r>
                </w:p>
              </w:tc>
            </w:tr>
            <w:tr w:rsidR="002F470D" w:rsidRPr="002F470D" w:rsidTr="002F470D">
              <w:trPr>
                <w:trHeight w:val="287"/>
                <w:jc w:val="center"/>
              </w:trPr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spacing w:line="266" w:lineRule="exact"/>
                    <w:ind w:right="108"/>
                    <w:jc w:val="right"/>
                    <w:rPr>
                      <w:sz w:val="18"/>
                    </w:rPr>
                  </w:pPr>
                  <w:r w:rsidRPr="002F470D">
                    <w:rPr>
                      <w:noProof/>
                      <w:sz w:val="1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0952DAD" wp14:editId="1606122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-394335</wp:posOffset>
                            </wp:positionV>
                            <wp:extent cx="0" cy="561975"/>
                            <wp:effectExtent l="0" t="0" r="19050" b="28575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61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EE5A59" id="Прямая соединительная линия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-31.05pt" to="-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F470D">
                    <w:rPr>
                      <w:w w:val="96"/>
                      <w:sz w:val="1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56" w:type="dxa"/>
                </w:tcPr>
                <w:p w:rsidR="002F470D" w:rsidRPr="002F470D" w:rsidRDefault="002F470D" w:rsidP="002F470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2F470D" w:rsidRPr="002F470D" w:rsidRDefault="002F470D" w:rsidP="00C8030B">
            <w:pPr>
              <w:rPr>
                <w:sz w:val="18"/>
              </w:rPr>
            </w:pPr>
          </w:p>
        </w:tc>
        <w:tc>
          <w:tcPr>
            <w:tcW w:w="2976" w:type="dxa"/>
          </w:tcPr>
          <w:p w:rsidR="002F470D" w:rsidRPr="002F470D" w:rsidRDefault="002F470D" w:rsidP="002F470D">
            <w:pPr>
              <w:tabs>
                <w:tab w:val="left" w:pos="744"/>
              </w:tabs>
              <w:spacing w:before="65" w:line="228" w:lineRule="auto"/>
              <w:ind w:right="118"/>
              <w:jc w:val="both"/>
              <w:rPr>
                <w:rFonts w:cs="Times New Roman"/>
                <w:sz w:val="18"/>
              </w:rPr>
            </w:pPr>
            <w:r w:rsidRPr="002F470D">
              <w:rPr>
                <w:rFonts w:cs="Times New Roman"/>
                <w:sz w:val="18"/>
              </w:rPr>
              <w:t xml:space="preserve">Приведите пример четырех натуральных чисел </w:t>
            </w:r>
            <w:r w:rsidRPr="002F470D">
              <w:rPr>
                <w:rFonts w:cs="Times New Roman"/>
                <w:i/>
                <w:sz w:val="18"/>
              </w:rPr>
              <w:t>a</w:t>
            </w:r>
            <w:r w:rsidRPr="002F470D">
              <w:rPr>
                <w:rFonts w:cs="Times New Roman"/>
                <w:sz w:val="18"/>
              </w:rPr>
              <w:t xml:space="preserve">, </w:t>
            </w:r>
            <w:r w:rsidRPr="002F470D">
              <w:rPr>
                <w:rFonts w:cs="Times New Roman"/>
                <w:i/>
                <w:sz w:val="18"/>
              </w:rPr>
              <w:t>b</w:t>
            </w:r>
            <w:r w:rsidRPr="002F470D">
              <w:rPr>
                <w:rFonts w:cs="Times New Roman"/>
                <w:sz w:val="18"/>
              </w:rPr>
              <w:t xml:space="preserve">, </w:t>
            </w:r>
            <w:r w:rsidRPr="002F470D">
              <w:rPr>
                <w:rFonts w:cs="Times New Roman"/>
                <w:i/>
                <w:sz w:val="18"/>
              </w:rPr>
              <w:t xml:space="preserve">c </w:t>
            </w:r>
            <w:r w:rsidRPr="002F470D">
              <w:rPr>
                <w:rFonts w:cs="Times New Roman"/>
                <w:sz w:val="18"/>
              </w:rPr>
              <w:t xml:space="preserve">и </w:t>
            </w:r>
            <w:r w:rsidRPr="002F470D">
              <w:rPr>
                <w:rFonts w:cs="Times New Roman"/>
                <w:i/>
                <w:sz w:val="18"/>
              </w:rPr>
              <w:t>d</w:t>
            </w:r>
            <w:r w:rsidRPr="002F470D">
              <w:rPr>
                <w:rFonts w:cs="Times New Roman"/>
                <w:sz w:val="18"/>
              </w:rPr>
              <w:t xml:space="preserve">, имеющих одинаковую сумму цифр, и таких, что </w:t>
            </w:r>
            <w:r w:rsidRPr="002F470D">
              <w:rPr>
                <w:rFonts w:cs="Times New Roman"/>
                <w:i/>
                <w:sz w:val="18"/>
              </w:rPr>
              <w:t xml:space="preserve">a </w:t>
            </w:r>
            <w:r w:rsidRPr="002F470D">
              <w:rPr>
                <w:rFonts w:cs="Times New Roman"/>
                <w:sz w:val="18"/>
              </w:rPr>
              <w:t xml:space="preserve">+ </w:t>
            </w:r>
            <w:r w:rsidRPr="002F470D">
              <w:rPr>
                <w:rFonts w:cs="Times New Roman"/>
                <w:i/>
                <w:sz w:val="18"/>
              </w:rPr>
              <w:t xml:space="preserve">b </w:t>
            </w:r>
            <w:r w:rsidRPr="002F470D">
              <w:rPr>
                <w:rFonts w:cs="Times New Roman"/>
                <w:sz w:val="18"/>
              </w:rPr>
              <w:t xml:space="preserve">+ </w:t>
            </w:r>
            <w:r w:rsidRPr="002F470D">
              <w:rPr>
                <w:rFonts w:cs="Times New Roman"/>
                <w:i/>
                <w:sz w:val="18"/>
              </w:rPr>
              <w:t xml:space="preserve">c </w:t>
            </w:r>
            <w:r w:rsidRPr="002F470D">
              <w:rPr>
                <w:rFonts w:cs="Times New Roman"/>
                <w:sz w:val="18"/>
              </w:rPr>
              <w:t xml:space="preserve">+ </w:t>
            </w:r>
            <w:r w:rsidRPr="002F470D">
              <w:rPr>
                <w:rFonts w:cs="Times New Roman"/>
                <w:i/>
                <w:sz w:val="18"/>
              </w:rPr>
              <w:t xml:space="preserve">d </w:t>
            </w:r>
            <w:r w:rsidRPr="002F470D">
              <w:rPr>
                <w:rFonts w:cs="Times New Roman"/>
                <w:sz w:val="18"/>
              </w:rPr>
              <w:t>=</w:t>
            </w:r>
            <w:r w:rsidRPr="002F470D">
              <w:rPr>
                <w:rFonts w:cs="Times New Roman"/>
                <w:spacing w:val="41"/>
                <w:sz w:val="18"/>
              </w:rPr>
              <w:t xml:space="preserve"> </w:t>
            </w:r>
            <w:r w:rsidRPr="002F470D">
              <w:rPr>
                <w:rFonts w:cs="Times New Roman"/>
                <w:sz w:val="18"/>
              </w:rPr>
              <w:t>2013.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F470D" w:rsidRPr="002F470D" w:rsidRDefault="002F470D" w:rsidP="002F470D">
            <w:pPr>
              <w:tabs>
                <w:tab w:val="left" w:pos="707"/>
              </w:tabs>
              <w:spacing w:before="60" w:line="237" w:lineRule="auto"/>
              <w:jc w:val="both"/>
              <w:rPr>
                <w:sz w:val="18"/>
              </w:rPr>
            </w:pPr>
            <w:r w:rsidRPr="002F470D">
              <w:rPr>
                <w:w w:val="105"/>
                <w:sz w:val="18"/>
              </w:rPr>
              <w:t>В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течение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года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цены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2F470D">
              <w:rPr>
                <w:w w:val="105"/>
                <w:sz w:val="18"/>
              </w:rPr>
              <w:t>штрудели</w:t>
            </w:r>
            <w:proofErr w:type="spellEnd"/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два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раза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поднимали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50%,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а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перед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Новым</w:t>
            </w:r>
            <w:r w:rsidRPr="002F470D">
              <w:rPr>
                <w:spacing w:val="-11"/>
                <w:w w:val="105"/>
                <w:sz w:val="18"/>
              </w:rPr>
              <w:t xml:space="preserve"> </w:t>
            </w:r>
            <w:r w:rsidRPr="002F470D">
              <w:rPr>
                <w:spacing w:val="-6"/>
                <w:w w:val="105"/>
                <w:sz w:val="18"/>
              </w:rPr>
              <w:t xml:space="preserve">Годом </w:t>
            </w:r>
            <w:r w:rsidRPr="002F470D">
              <w:rPr>
                <w:w w:val="105"/>
                <w:sz w:val="18"/>
              </w:rPr>
              <w:t xml:space="preserve">их стали продавать за полцены. Сколько стоил перед Новым </w:t>
            </w:r>
            <w:r w:rsidRPr="002F470D">
              <w:rPr>
                <w:spacing w:val="-6"/>
                <w:w w:val="105"/>
                <w:sz w:val="18"/>
              </w:rPr>
              <w:t xml:space="preserve">Годом </w:t>
            </w:r>
            <w:r w:rsidRPr="002F470D">
              <w:rPr>
                <w:w w:val="105"/>
                <w:sz w:val="18"/>
              </w:rPr>
              <w:t xml:space="preserve">один </w:t>
            </w:r>
            <w:proofErr w:type="spellStart"/>
            <w:r w:rsidRPr="002F470D">
              <w:rPr>
                <w:w w:val="105"/>
                <w:sz w:val="18"/>
              </w:rPr>
              <w:t>штрудель</w:t>
            </w:r>
            <w:proofErr w:type="spellEnd"/>
            <w:r w:rsidRPr="002F470D">
              <w:rPr>
                <w:w w:val="105"/>
                <w:sz w:val="18"/>
              </w:rPr>
              <w:t>, если в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начале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года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он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стоил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80</w:t>
            </w:r>
            <w:r w:rsidRPr="002F470D">
              <w:rPr>
                <w:spacing w:val="17"/>
                <w:w w:val="105"/>
                <w:sz w:val="18"/>
              </w:rPr>
              <w:t xml:space="preserve"> </w:t>
            </w:r>
            <w:r w:rsidRPr="002F470D">
              <w:rPr>
                <w:w w:val="105"/>
                <w:sz w:val="18"/>
              </w:rPr>
              <w:t>рублей?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2F470D" w:rsidRPr="002F470D" w:rsidRDefault="002F470D" w:rsidP="002F470D">
            <w:pPr>
              <w:tabs>
                <w:tab w:val="left" w:pos="705"/>
              </w:tabs>
              <w:spacing w:before="56" w:line="237" w:lineRule="auto"/>
              <w:ind w:right="119"/>
              <w:jc w:val="both"/>
              <w:rPr>
                <w:sz w:val="18"/>
              </w:rPr>
            </w:pPr>
            <w:r w:rsidRPr="002F470D">
              <w:rPr>
                <w:sz w:val="18"/>
              </w:rPr>
              <w:t xml:space="preserve">За круглым столом сидели 4 </w:t>
            </w:r>
            <w:proofErr w:type="spellStart"/>
            <w:r w:rsidRPr="002F470D">
              <w:rPr>
                <w:sz w:val="18"/>
              </w:rPr>
              <w:t>олимпиадника</w:t>
            </w:r>
            <w:proofErr w:type="spellEnd"/>
            <w:r w:rsidRPr="002F470D">
              <w:rPr>
                <w:sz w:val="18"/>
              </w:rPr>
              <w:t>. Филолог сидел напротив Козина, рядом     с историком. Математик сидел рядом с Волковым. Соседи Шатрова — Егоркин и физик. Какая профессия у</w:t>
            </w:r>
            <w:r w:rsidRPr="002F470D">
              <w:rPr>
                <w:spacing w:val="20"/>
                <w:sz w:val="18"/>
              </w:rPr>
              <w:t xml:space="preserve"> </w:t>
            </w:r>
            <w:r w:rsidRPr="002F470D">
              <w:rPr>
                <w:sz w:val="18"/>
              </w:rPr>
              <w:t>Козина?</w:t>
            </w:r>
          </w:p>
          <w:p w:rsidR="00C8030B" w:rsidRPr="002F470D" w:rsidRDefault="00C8030B" w:rsidP="00C8030B">
            <w:pPr>
              <w:rPr>
                <w:sz w:val="18"/>
              </w:rPr>
            </w:pPr>
          </w:p>
        </w:tc>
      </w:tr>
    </w:tbl>
    <w:p w:rsidR="00DB728F" w:rsidRDefault="00DB728F"/>
    <w:p w:rsidR="00845C52" w:rsidRDefault="00845C52"/>
    <w:p w:rsidR="00845C52" w:rsidRPr="00845C52" w:rsidRDefault="00845C52" w:rsidP="00845C52">
      <w:pPr>
        <w:jc w:val="center"/>
        <w:rPr>
          <w:b/>
          <w:sz w:val="300"/>
          <w:lang w:val="en-US"/>
        </w:rPr>
      </w:pPr>
      <w:bookmarkStart w:id="0" w:name="_GoBack"/>
      <w:r w:rsidRPr="00845C52">
        <w:rPr>
          <w:b/>
          <w:sz w:val="300"/>
          <w:lang w:val="en-US"/>
        </w:rPr>
        <w:t>I</w:t>
      </w:r>
      <w:bookmarkEnd w:id="0"/>
    </w:p>
    <w:sectPr w:rsidR="00845C52" w:rsidRPr="00845C52" w:rsidSect="00C8030B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C4B61"/>
    <w:multiLevelType w:val="hybridMultilevel"/>
    <w:tmpl w:val="0664AA88"/>
    <w:lvl w:ilvl="0" w:tplc="9DDED130">
      <w:start w:val="1"/>
      <w:numFmt w:val="decimal"/>
      <w:lvlText w:val="%1."/>
      <w:lvlJc w:val="left"/>
      <w:pPr>
        <w:ind w:left="106" w:hanging="254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AAF86D38">
      <w:numFmt w:val="bullet"/>
      <w:lvlText w:val="•"/>
      <w:lvlJc w:val="left"/>
      <w:pPr>
        <w:ind w:left="1076" w:hanging="254"/>
      </w:pPr>
      <w:rPr>
        <w:rFonts w:hint="default"/>
      </w:rPr>
    </w:lvl>
    <w:lvl w:ilvl="2" w:tplc="6C22C26C">
      <w:numFmt w:val="bullet"/>
      <w:lvlText w:val="•"/>
      <w:lvlJc w:val="left"/>
      <w:pPr>
        <w:ind w:left="2053" w:hanging="254"/>
      </w:pPr>
      <w:rPr>
        <w:rFonts w:hint="default"/>
      </w:rPr>
    </w:lvl>
    <w:lvl w:ilvl="3" w:tplc="1B500A76">
      <w:numFmt w:val="bullet"/>
      <w:lvlText w:val="•"/>
      <w:lvlJc w:val="left"/>
      <w:pPr>
        <w:ind w:left="3029" w:hanging="254"/>
      </w:pPr>
      <w:rPr>
        <w:rFonts w:hint="default"/>
      </w:rPr>
    </w:lvl>
    <w:lvl w:ilvl="4" w:tplc="D09EEC3E">
      <w:numFmt w:val="bullet"/>
      <w:lvlText w:val="•"/>
      <w:lvlJc w:val="left"/>
      <w:pPr>
        <w:ind w:left="4006" w:hanging="254"/>
      </w:pPr>
      <w:rPr>
        <w:rFonts w:hint="default"/>
      </w:rPr>
    </w:lvl>
    <w:lvl w:ilvl="5" w:tplc="BE2E5F66">
      <w:numFmt w:val="bullet"/>
      <w:lvlText w:val="•"/>
      <w:lvlJc w:val="left"/>
      <w:pPr>
        <w:ind w:left="4982" w:hanging="254"/>
      </w:pPr>
      <w:rPr>
        <w:rFonts w:hint="default"/>
      </w:rPr>
    </w:lvl>
    <w:lvl w:ilvl="6" w:tplc="2A6CE186">
      <w:numFmt w:val="bullet"/>
      <w:lvlText w:val="•"/>
      <w:lvlJc w:val="left"/>
      <w:pPr>
        <w:ind w:left="5959" w:hanging="254"/>
      </w:pPr>
      <w:rPr>
        <w:rFonts w:hint="default"/>
      </w:rPr>
    </w:lvl>
    <w:lvl w:ilvl="7" w:tplc="5FEC705A">
      <w:numFmt w:val="bullet"/>
      <w:lvlText w:val="•"/>
      <w:lvlJc w:val="left"/>
      <w:pPr>
        <w:ind w:left="6935" w:hanging="254"/>
      </w:pPr>
      <w:rPr>
        <w:rFonts w:hint="default"/>
      </w:rPr>
    </w:lvl>
    <w:lvl w:ilvl="8" w:tplc="C622A9AE">
      <w:numFmt w:val="bullet"/>
      <w:lvlText w:val="•"/>
      <w:lvlJc w:val="left"/>
      <w:pPr>
        <w:ind w:left="7912" w:hanging="254"/>
      </w:pPr>
      <w:rPr>
        <w:rFonts w:hint="default"/>
      </w:rPr>
    </w:lvl>
  </w:abstractNum>
  <w:abstractNum w:abstractNumId="1">
    <w:nsid w:val="2E522EDB"/>
    <w:multiLevelType w:val="hybridMultilevel"/>
    <w:tmpl w:val="65DAE2BC"/>
    <w:lvl w:ilvl="0" w:tplc="0CE292E6">
      <w:start w:val="1"/>
      <w:numFmt w:val="decimal"/>
      <w:lvlText w:val="%1."/>
      <w:lvlJc w:val="left"/>
      <w:pPr>
        <w:ind w:left="106" w:hanging="264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0B1EBAEA">
      <w:numFmt w:val="bullet"/>
      <w:lvlText w:val="•"/>
      <w:lvlJc w:val="left"/>
      <w:pPr>
        <w:ind w:left="1076" w:hanging="264"/>
      </w:pPr>
      <w:rPr>
        <w:rFonts w:hint="default"/>
      </w:rPr>
    </w:lvl>
    <w:lvl w:ilvl="2" w:tplc="148243A2">
      <w:numFmt w:val="bullet"/>
      <w:lvlText w:val="•"/>
      <w:lvlJc w:val="left"/>
      <w:pPr>
        <w:ind w:left="2053" w:hanging="264"/>
      </w:pPr>
      <w:rPr>
        <w:rFonts w:hint="default"/>
      </w:rPr>
    </w:lvl>
    <w:lvl w:ilvl="3" w:tplc="1F705604">
      <w:numFmt w:val="bullet"/>
      <w:lvlText w:val="•"/>
      <w:lvlJc w:val="left"/>
      <w:pPr>
        <w:ind w:left="3029" w:hanging="264"/>
      </w:pPr>
      <w:rPr>
        <w:rFonts w:hint="default"/>
      </w:rPr>
    </w:lvl>
    <w:lvl w:ilvl="4" w:tplc="6AD84962">
      <w:numFmt w:val="bullet"/>
      <w:lvlText w:val="•"/>
      <w:lvlJc w:val="left"/>
      <w:pPr>
        <w:ind w:left="4006" w:hanging="264"/>
      </w:pPr>
      <w:rPr>
        <w:rFonts w:hint="default"/>
      </w:rPr>
    </w:lvl>
    <w:lvl w:ilvl="5" w:tplc="A3101D70">
      <w:numFmt w:val="bullet"/>
      <w:lvlText w:val="•"/>
      <w:lvlJc w:val="left"/>
      <w:pPr>
        <w:ind w:left="4982" w:hanging="264"/>
      </w:pPr>
      <w:rPr>
        <w:rFonts w:hint="default"/>
      </w:rPr>
    </w:lvl>
    <w:lvl w:ilvl="6" w:tplc="BFE090A4">
      <w:numFmt w:val="bullet"/>
      <w:lvlText w:val="•"/>
      <w:lvlJc w:val="left"/>
      <w:pPr>
        <w:ind w:left="5959" w:hanging="264"/>
      </w:pPr>
      <w:rPr>
        <w:rFonts w:hint="default"/>
      </w:rPr>
    </w:lvl>
    <w:lvl w:ilvl="7" w:tplc="7B0CDE16">
      <w:numFmt w:val="bullet"/>
      <w:lvlText w:val="•"/>
      <w:lvlJc w:val="left"/>
      <w:pPr>
        <w:ind w:left="6935" w:hanging="264"/>
      </w:pPr>
      <w:rPr>
        <w:rFonts w:hint="default"/>
      </w:rPr>
    </w:lvl>
    <w:lvl w:ilvl="8" w:tplc="80A4BBA6">
      <w:numFmt w:val="bullet"/>
      <w:lvlText w:val="•"/>
      <w:lvlJc w:val="left"/>
      <w:pPr>
        <w:ind w:left="7912" w:hanging="264"/>
      </w:pPr>
      <w:rPr>
        <w:rFonts w:hint="default"/>
      </w:rPr>
    </w:lvl>
  </w:abstractNum>
  <w:abstractNum w:abstractNumId="2">
    <w:nsid w:val="6830578C"/>
    <w:multiLevelType w:val="hybridMultilevel"/>
    <w:tmpl w:val="C1B60FAC"/>
    <w:lvl w:ilvl="0" w:tplc="B8F8A534">
      <w:start w:val="1"/>
      <w:numFmt w:val="decimal"/>
      <w:lvlText w:val="%1."/>
      <w:lvlJc w:val="left"/>
      <w:pPr>
        <w:ind w:left="106" w:hanging="270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65F4BFF8">
      <w:numFmt w:val="bullet"/>
      <w:lvlText w:val="•"/>
      <w:lvlJc w:val="left"/>
      <w:pPr>
        <w:ind w:left="1076" w:hanging="270"/>
      </w:pPr>
      <w:rPr>
        <w:rFonts w:hint="default"/>
      </w:rPr>
    </w:lvl>
    <w:lvl w:ilvl="2" w:tplc="2FB6D00A">
      <w:numFmt w:val="bullet"/>
      <w:lvlText w:val="•"/>
      <w:lvlJc w:val="left"/>
      <w:pPr>
        <w:ind w:left="2053" w:hanging="270"/>
      </w:pPr>
      <w:rPr>
        <w:rFonts w:hint="default"/>
      </w:rPr>
    </w:lvl>
    <w:lvl w:ilvl="3" w:tplc="A2261E06">
      <w:numFmt w:val="bullet"/>
      <w:lvlText w:val="•"/>
      <w:lvlJc w:val="left"/>
      <w:pPr>
        <w:ind w:left="3029" w:hanging="270"/>
      </w:pPr>
      <w:rPr>
        <w:rFonts w:hint="default"/>
      </w:rPr>
    </w:lvl>
    <w:lvl w:ilvl="4" w:tplc="319ECA5E">
      <w:numFmt w:val="bullet"/>
      <w:lvlText w:val="•"/>
      <w:lvlJc w:val="left"/>
      <w:pPr>
        <w:ind w:left="4006" w:hanging="270"/>
      </w:pPr>
      <w:rPr>
        <w:rFonts w:hint="default"/>
      </w:rPr>
    </w:lvl>
    <w:lvl w:ilvl="5" w:tplc="EF7AA7BA">
      <w:numFmt w:val="bullet"/>
      <w:lvlText w:val="•"/>
      <w:lvlJc w:val="left"/>
      <w:pPr>
        <w:ind w:left="4982" w:hanging="270"/>
      </w:pPr>
      <w:rPr>
        <w:rFonts w:hint="default"/>
      </w:rPr>
    </w:lvl>
    <w:lvl w:ilvl="6" w:tplc="F73EC6E0">
      <w:numFmt w:val="bullet"/>
      <w:lvlText w:val="•"/>
      <w:lvlJc w:val="left"/>
      <w:pPr>
        <w:ind w:left="5959" w:hanging="270"/>
      </w:pPr>
      <w:rPr>
        <w:rFonts w:hint="default"/>
      </w:rPr>
    </w:lvl>
    <w:lvl w:ilvl="7" w:tplc="211C992E">
      <w:numFmt w:val="bullet"/>
      <w:lvlText w:val="•"/>
      <w:lvlJc w:val="left"/>
      <w:pPr>
        <w:ind w:left="6935" w:hanging="270"/>
      </w:pPr>
      <w:rPr>
        <w:rFonts w:hint="default"/>
      </w:rPr>
    </w:lvl>
    <w:lvl w:ilvl="8" w:tplc="F5707F08">
      <w:numFmt w:val="bullet"/>
      <w:lvlText w:val="•"/>
      <w:lvlJc w:val="left"/>
      <w:pPr>
        <w:ind w:left="7912" w:hanging="270"/>
      </w:pPr>
      <w:rPr>
        <w:rFonts w:hint="default"/>
      </w:rPr>
    </w:lvl>
  </w:abstractNum>
  <w:abstractNum w:abstractNumId="3">
    <w:nsid w:val="69AE1085"/>
    <w:multiLevelType w:val="hybridMultilevel"/>
    <w:tmpl w:val="CCEE7688"/>
    <w:lvl w:ilvl="0" w:tplc="DD966594">
      <w:start w:val="1"/>
      <w:numFmt w:val="decimal"/>
      <w:lvlText w:val="%1."/>
      <w:lvlJc w:val="left"/>
      <w:pPr>
        <w:ind w:left="106" w:hanging="299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5F969B2E">
      <w:numFmt w:val="bullet"/>
      <w:lvlText w:val="•"/>
      <w:lvlJc w:val="left"/>
      <w:pPr>
        <w:ind w:left="1076" w:hanging="299"/>
      </w:pPr>
      <w:rPr>
        <w:rFonts w:hint="default"/>
      </w:rPr>
    </w:lvl>
    <w:lvl w:ilvl="2" w:tplc="AC0CB9FC">
      <w:numFmt w:val="bullet"/>
      <w:lvlText w:val="•"/>
      <w:lvlJc w:val="left"/>
      <w:pPr>
        <w:ind w:left="2053" w:hanging="299"/>
      </w:pPr>
      <w:rPr>
        <w:rFonts w:hint="default"/>
      </w:rPr>
    </w:lvl>
    <w:lvl w:ilvl="3" w:tplc="7E1688BA">
      <w:numFmt w:val="bullet"/>
      <w:lvlText w:val="•"/>
      <w:lvlJc w:val="left"/>
      <w:pPr>
        <w:ind w:left="3029" w:hanging="299"/>
      </w:pPr>
      <w:rPr>
        <w:rFonts w:hint="default"/>
      </w:rPr>
    </w:lvl>
    <w:lvl w:ilvl="4" w:tplc="B65201F2">
      <w:numFmt w:val="bullet"/>
      <w:lvlText w:val="•"/>
      <w:lvlJc w:val="left"/>
      <w:pPr>
        <w:ind w:left="4006" w:hanging="299"/>
      </w:pPr>
      <w:rPr>
        <w:rFonts w:hint="default"/>
      </w:rPr>
    </w:lvl>
    <w:lvl w:ilvl="5" w:tplc="F73A3716">
      <w:numFmt w:val="bullet"/>
      <w:lvlText w:val="•"/>
      <w:lvlJc w:val="left"/>
      <w:pPr>
        <w:ind w:left="4982" w:hanging="299"/>
      </w:pPr>
      <w:rPr>
        <w:rFonts w:hint="default"/>
      </w:rPr>
    </w:lvl>
    <w:lvl w:ilvl="6" w:tplc="C8980FC8">
      <w:numFmt w:val="bullet"/>
      <w:lvlText w:val="•"/>
      <w:lvlJc w:val="left"/>
      <w:pPr>
        <w:ind w:left="5959" w:hanging="299"/>
      </w:pPr>
      <w:rPr>
        <w:rFonts w:hint="default"/>
      </w:rPr>
    </w:lvl>
    <w:lvl w:ilvl="7" w:tplc="D764B84C">
      <w:numFmt w:val="bullet"/>
      <w:lvlText w:val="•"/>
      <w:lvlJc w:val="left"/>
      <w:pPr>
        <w:ind w:left="6935" w:hanging="299"/>
      </w:pPr>
      <w:rPr>
        <w:rFonts w:hint="default"/>
      </w:rPr>
    </w:lvl>
    <w:lvl w:ilvl="8" w:tplc="E4DA029C">
      <w:numFmt w:val="bullet"/>
      <w:lvlText w:val="•"/>
      <w:lvlJc w:val="left"/>
      <w:pPr>
        <w:ind w:left="7912" w:hanging="299"/>
      </w:pPr>
      <w:rPr>
        <w:rFonts w:hint="default"/>
      </w:rPr>
    </w:lvl>
  </w:abstractNum>
  <w:abstractNum w:abstractNumId="4">
    <w:nsid w:val="6C194F77"/>
    <w:multiLevelType w:val="hybridMultilevel"/>
    <w:tmpl w:val="8710D536"/>
    <w:lvl w:ilvl="0" w:tplc="35463E62">
      <w:start w:val="1"/>
      <w:numFmt w:val="decimal"/>
      <w:lvlText w:val="%1."/>
      <w:lvlJc w:val="left"/>
      <w:pPr>
        <w:ind w:left="106" w:hanging="287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AF865AB4">
      <w:numFmt w:val="bullet"/>
      <w:lvlText w:val="•"/>
      <w:lvlJc w:val="left"/>
      <w:pPr>
        <w:ind w:left="1076" w:hanging="287"/>
      </w:pPr>
      <w:rPr>
        <w:rFonts w:hint="default"/>
      </w:rPr>
    </w:lvl>
    <w:lvl w:ilvl="2" w:tplc="29668712">
      <w:numFmt w:val="bullet"/>
      <w:lvlText w:val="•"/>
      <w:lvlJc w:val="left"/>
      <w:pPr>
        <w:ind w:left="2053" w:hanging="287"/>
      </w:pPr>
      <w:rPr>
        <w:rFonts w:hint="default"/>
      </w:rPr>
    </w:lvl>
    <w:lvl w:ilvl="3" w:tplc="41A0E134">
      <w:numFmt w:val="bullet"/>
      <w:lvlText w:val="•"/>
      <w:lvlJc w:val="left"/>
      <w:pPr>
        <w:ind w:left="3029" w:hanging="287"/>
      </w:pPr>
      <w:rPr>
        <w:rFonts w:hint="default"/>
      </w:rPr>
    </w:lvl>
    <w:lvl w:ilvl="4" w:tplc="200CD53E">
      <w:numFmt w:val="bullet"/>
      <w:lvlText w:val="•"/>
      <w:lvlJc w:val="left"/>
      <w:pPr>
        <w:ind w:left="4006" w:hanging="287"/>
      </w:pPr>
      <w:rPr>
        <w:rFonts w:hint="default"/>
      </w:rPr>
    </w:lvl>
    <w:lvl w:ilvl="5" w:tplc="41CA507C">
      <w:numFmt w:val="bullet"/>
      <w:lvlText w:val="•"/>
      <w:lvlJc w:val="left"/>
      <w:pPr>
        <w:ind w:left="4982" w:hanging="287"/>
      </w:pPr>
      <w:rPr>
        <w:rFonts w:hint="default"/>
      </w:rPr>
    </w:lvl>
    <w:lvl w:ilvl="6" w:tplc="2428981C">
      <w:numFmt w:val="bullet"/>
      <w:lvlText w:val="•"/>
      <w:lvlJc w:val="left"/>
      <w:pPr>
        <w:ind w:left="5959" w:hanging="287"/>
      </w:pPr>
      <w:rPr>
        <w:rFonts w:hint="default"/>
      </w:rPr>
    </w:lvl>
    <w:lvl w:ilvl="7" w:tplc="EECEDB2A">
      <w:numFmt w:val="bullet"/>
      <w:lvlText w:val="•"/>
      <w:lvlJc w:val="left"/>
      <w:pPr>
        <w:ind w:left="6935" w:hanging="287"/>
      </w:pPr>
      <w:rPr>
        <w:rFonts w:hint="default"/>
      </w:rPr>
    </w:lvl>
    <w:lvl w:ilvl="8" w:tplc="81C03DD8">
      <w:numFmt w:val="bullet"/>
      <w:lvlText w:val="•"/>
      <w:lvlJc w:val="left"/>
      <w:pPr>
        <w:ind w:left="7912" w:hanging="2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B"/>
    <w:rsid w:val="00171ACD"/>
    <w:rsid w:val="002F470D"/>
    <w:rsid w:val="00845C52"/>
    <w:rsid w:val="00C8030B"/>
    <w:rsid w:val="00D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0D8D-38C6-48B7-9E72-931A2DA3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8030B"/>
    <w:pPr>
      <w:widowControl w:val="0"/>
      <w:autoSpaceDE w:val="0"/>
      <w:autoSpaceDN w:val="0"/>
      <w:spacing w:before="48" w:line="240" w:lineRule="auto"/>
      <w:ind w:left="106" w:right="120" w:firstLine="351"/>
      <w:jc w:val="both"/>
    </w:pPr>
    <w:rPr>
      <w:rFonts w:ascii="Calibri" w:eastAsia="Calibri" w:hAnsi="Calibri" w:cs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2F470D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70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53BD-91E0-4BD3-9F6C-17C25DA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4</cp:revision>
  <dcterms:created xsi:type="dcterms:W3CDTF">2017-10-24T13:59:00Z</dcterms:created>
  <dcterms:modified xsi:type="dcterms:W3CDTF">2017-10-24T14:56:00Z</dcterms:modified>
</cp:coreProperties>
</file>